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361A" w:rsidRPr="00685A61" w:rsidRDefault="00C7361A" w:rsidP="00685A61">
      <w:pPr>
        <w:spacing w:after="0" w:line="360" w:lineRule="auto"/>
        <w:ind w:firstLine="567"/>
        <w:jc w:val="center"/>
        <w:rPr>
          <w:rFonts w:ascii="Times New Roman" w:hAnsi="Times New Roman" w:cs="Times New Roman"/>
          <w:sz w:val="28"/>
          <w:szCs w:val="28"/>
          <w:lang w:val="uk-UA"/>
        </w:rPr>
      </w:pPr>
      <w:bookmarkStart w:id="0" w:name="_GoBack"/>
      <w:bookmarkEnd w:id="0"/>
      <w:proofErr w:type="spellStart"/>
      <w:r w:rsidRPr="00685A61">
        <w:rPr>
          <w:rFonts w:ascii="Times New Roman" w:hAnsi="Times New Roman" w:cs="Times New Roman"/>
          <w:sz w:val="28"/>
          <w:szCs w:val="28"/>
        </w:rPr>
        <w:t>Економіка</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розвитку</w:t>
      </w:r>
      <w:proofErr w:type="spellEnd"/>
    </w:p>
    <w:p w:rsidR="00C7361A" w:rsidRPr="00685A61" w:rsidRDefault="00C7361A" w:rsidP="00685A61">
      <w:pPr>
        <w:spacing w:after="0" w:line="360" w:lineRule="auto"/>
        <w:ind w:firstLine="567"/>
        <w:jc w:val="right"/>
        <w:rPr>
          <w:rStyle w:val="a3"/>
          <w:rFonts w:ascii="Times New Roman" w:hAnsi="Times New Roman" w:cs="Times New Roman"/>
          <w:sz w:val="28"/>
          <w:szCs w:val="28"/>
          <w:shd w:val="clear" w:color="auto" w:fill="FFFFFF"/>
          <w:lang w:val="uk-UA"/>
        </w:rPr>
      </w:pPr>
    </w:p>
    <w:p w:rsidR="004A37B0" w:rsidRPr="00685A61" w:rsidRDefault="004A37B0" w:rsidP="00685A61">
      <w:pPr>
        <w:spacing w:after="0" w:line="360" w:lineRule="auto"/>
        <w:ind w:firstLine="567"/>
        <w:jc w:val="right"/>
        <w:rPr>
          <w:rStyle w:val="a3"/>
          <w:rFonts w:ascii="Times New Roman" w:hAnsi="Times New Roman" w:cs="Times New Roman"/>
          <w:sz w:val="28"/>
          <w:szCs w:val="28"/>
          <w:shd w:val="clear" w:color="auto" w:fill="FFFFFF"/>
          <w:lang w:val="uk-UA"/>
        </w:rPr>
      </w:pPr>
      <w:r w:rsidRPr="00685A61">
        <w:rPr>
          <w:rStyle w:val="a3"/>
          <w:rFonts w:ascii="Times New Roman" w:hAnsi="Times New Roman" w:cs="Times New Roman"/>
          <w:sz w:val="28"/>
          <w:szCs w:val="28"/>
          <w:shd w:val="clear" w:color="auto" w:fill="FFFFFF"/>
          <w:lang w:val="uk-UA"/>
        </w:rPr>
        <w:t>Бабій І. В.</w:t>
      </w:r>
    </w:p>
    <w:p w:rsidR="00095F89" w:rsidRPr="00685A61" w:rsidRDefault="00095F89" w:rsidP="00685A61">
      <w:pPr>
        <w:spacing w:after="0" w:line="360" w:lineRule="auto"/>
        <w:ind w:firstLine="567"/>
        <w:jc w:val="right"/>
        <w:rPr>
          <w:rFonts w:ascii="Times New Roman" w:hAnsi="Times New Roman" w:cs="Times New Roman"/>
          <w:sz w:val="28"/>
          <w:szCs w:val="28"/>
          <w:shd w:val="clear" w:color="auto" w:fill="FFFFFF"/>
          <w:lang w:val="uk-UA"/>
        </w:rPr>
      </w:pPr>
      <w:r w:rsidRPr="00685A61">
        <w:rPr>
          <w:rFonts w:ascii="Times New Roman" w:hAnsi="Times New Roman" w:cs="Times New Roman"/>
          <w:sz w:val="28"/>
          <w:szCs w:val="28"/>
          <w:shd w:val="clear" w:color="auto" w:fill="FFFFFF"/>
          <w:lang w:val="uk-UA"/>
        </w:rPr>
        <w:t>кандидат економічних наук</w:t>
      </w:r>
      <w:r w:rsidR="00196D63" w:rsidRPr="00685A61">
        <w:rPr>
          <w:rFonts w:ascii="Times New Roman" w:hAnsi="Times New Roman" w:cs="Times New Roman"/>
          <w:sz w:val="28"/>
          <w:szCs w:val="28"/>
          <w:shd w:val="clear" w:color="auto" w:fill="FFFFFF"/>
          <w:lang w:val="uk-UA"/>
        </w:rPr>
        <w:t>,</w:t>
      </w:r>
    </w:p>
    <w:p w:rsidR="00095F89" w:rsidRPr="00685A61" w:rsidRDefault="00095F89" w:rsidP="00685A61">
      <w:pPr>
        <w:spacing w:after="0" w:line="360" w:lineRule="auto"/>
        <w:ind w:firstLine="567"/>
        <w:jc w:val="right"/>
        <w:rPr>
          <w:rFonts w:ascii="Times New Roman" w:hAnsi="Times New Roman" w:cs="Times New Roman"/>
          <w:sz w:val="28"/>
          <w:szCs w:val="28"/>
          <w:lang w:val="uk-UA"/>
        </w:rPr>
      </w:pPr>
      <w:r w:rsidRPr="00685A61">
        <w:rPr>
          <w:rFonts w:ascii="Times New Roman" w:hAnsi="Times New Roman" w:cs="Times New Roman"/>
          <w:sz w:val="28"/>
          <w:szCs w:val="28"/>
          <w:shd w:val="clear" w:color="auto" w:fill="FFFFFF"/>
          <w:lang w:val="uk-UA"/>
        </w:rPr>
        <w:t xml:space="preserve"> доцент</w:t>
      </w:r>
      <w:r w:rsidR="00196D63" w:rsidRPr="00685A61">
        <w:rPr>
          <w:rFonts w:ascii="Times New Roman" w:hAnsi="Times New Roman" w:cs="Times New Roman"/>
          <w:sz w:val="28"/>
          <w:szCs w:val="28"/>
          <w:lang w:val="uk-UA"/>
        </w:rPr>
        <w:t xml:space="preserve">  </w:t>
      </w:r>
      <w:r w:rsidRPr="00685A61">
        <w:rPr>
          <w:rFonts w:ascii="Times New Roman" w:hAnsi="Times New Roman" w:cs="Times New Roman"/>
          <w:sz w:val="28"/>
          <w:szCs w:val="28"/>
          <w:lang w:val="uk-UA"/>
        </w:rPr>
        <w:t xml:space="preserve">кафедри економіки, </w:t>
      </w:r>
    </w:p>
    <w:p w:rsidR="00095F89" w:rsidRPr="00685A61" w:rsidRDefault="00095F89" w:rsidP="00685A61">
      <w:pPr>
        <w:spacing w:after="0" w:line="360" w:lineRule="auto"/>
        <w:ind w:firstLine="567"/>
        <w:jc w:val="right"/>
        <w:rPr>
          <w:rFonts w:ascii="Times New Roman" w:hAnsi="Times New Roman" w:cs="Times New Roman"/>
          <w:sz w:val="28"/>
          <w:szCs w:val="28"/>
          <w:lang w:val="uk-UA"/>
        </w:rPr>
      </w:pPr>
      <w:r w:rsidRPr="00685A61">
        <w:rPr>
          <w:rFonts w:ascii="Times New Roman" w:hAnsi="Times New Roman" w:cs="Times New Roman"/>
          <w:sz w:val="28"/>
          <w:szCs w:val="28"/>
          <w:lang w:val="uk-UA"/>
        </w:rPr>
        <w:t>менеджменту та адміністрування</w:t>
      </w:r>
      <w:r w:rsidR="008C5698" w:rsidRPr="00685A61">
        <w:rPr>
          <w:rFonts w:ascii="Times New Roman" w:hAnsi="Times New Roman" w:cs="Times New Roman"/>
          <w:sz w:val="28"/>
          <w:szCs w:val="28"/>
          <w:lang w:val="uk-UA"/>
        </w:rPr>
        <w:t>,</w:t>
      </w:r>
    </w:p>
    <w:p w:rsidR="00095F89" w:rsidRPr="00685A61" w:rsidRDefault="00095F89" w:rsidP="00685A61">
      <w:pPr>
        <w:spacing w:after="0" w:line="360" w:lineRule="auto"/>
        <w:ind w:firstLine="567"/>
        <w:jc w:val="right"/>
        <w:rPr>
          <w:rFonts w:ascii="Times New Roman" w:hAnsi="Times New Roman" w:cs="Times New Roman"/>
          <w:sz w:val="28"/>
          <w:szCs w:val="28"/>
          <w:shd w:val="clear" w:color="auto" w:fill="FFFFFF"/>
          <w:lang w:val="uk-UA"/>
        </w:rPr>
      </w:pPr>
      <w:proofErr w:type="spellStart"/>
      <w:r w:rsidRPr="00685A61">
        <w:rPr>
          <w:rFonts w:ascii="Times New Roman" w:hAnsi="Times New Roman" w:cs="Times New Roman"/>
          <w:sz w:val="28"/>
          <w:szCs w:val="28"/>
          <w:shd w:val="clear" w:color="auto" w:fill="FFFFFF"/>
        </w:rPr>
        <w:t>Хмельницьк</w:t>
      </w:r>
      <w:r w:rsidR="008C5698" w:rsidRPr="00685A61">
        <w:rPr>
          <w:rFonts w:ascii="Times New Roman" w:hAnsi="Times New Roman" w:cs="Times New Roman"/>
          <w:sz w:val="28"/>
          <w:szCs w:val="28"/>
          <w:shd w:val="clear" w:color="auto" w:fill="FFFFFF"/>
          <w:lang w:val="uk-UA"/>
        </w:rPr>
        <w:t>ий</w:t>
      </w:r>
      <w:proofErr w:type="spellEnd"/>
      <w:r w:rsidRPr="00685A61">
        <w:rPr>
          <w:rFonts w:ascii="Times New Roman" w:hAnsi="Times New Roman" w:cs="Times New Roman"/>
          <w:sz w:val="28"/>
          <w:szCs w:val="28"/>
          <w:shd w:val="clear" w:color="auto" w:fill="FFFFFF"/>
        </w:rPr>
        <w:t xml:space="preserve"> </w:t>
      </w:r>
      <w:proofErr w:type="spellStart"/>
      <w:r w:rsidRPr="00685A61">
        <w:rPr>
          <w:rFonts w:ascii="Times New Roman" w:hAnsi="Times New Roman" w:cs="Times New Roman"/>
          <w:sz w:val="28"/>
          <w:szCs w:val="28"/>
          <w:shd w:val="clear" w:color="auto" w:fill="FFFFFF"/>
        </w:rPr>
        <w:t>національн</w:t>
      </w:r>
      <w:r w:rsidR="008C5698" w:rsidRPr="00685A61">
        <w:rPr>
          <w:rFonts w:ascii="Times New Roman" w:hAnsi="Times New Roman" w:cs="Times New Roman"/>
          <w:sz w:val="28"/>
          <w:szCs w:val="28"/>
          <w:shd w:val="clear" w:color="auto" w:fill="FFFFFF"/>
          <w:lang w:val="uk-UA"/>
        </w:rPr>
        <w:t>ий</w:t>
      </w:r>
      <w:proofErr w:type="spellEnd"/>
      <w:r w:rsidRPr="00685A61">
        <w:rPr>
          <w:rFonts w:ascii="Times New Roman" w:hAnsi="Times New Roman" w:cs="Times New Roman"/>
          <w:sz w:val="28"/>
          <w:szCs w:val="28"/>
          <w:shd w:val="clear" w:color="auto" w:fill="FFFFFF"/>
        </w:rPr>
        <w:t xml:space="preserve"> </w:t>
      </w:r>
      <w:proofErr w:type="spellStart"/>
      <w:r w:rsidRPr="00685A61">
        <w:rPr>
          <w:rFonts w:ascii="Times New Roman" w:hAnsi="Times New Roman" w:cs="Times New Roman"/>
          <w:sz w:val="28"/>
          <w:szCs w:val="28"/>
          <w:shd w:val="clear" w:color="auto" w:fill="FFFFFF"/>
        </w:rPr>
        <w:t>університе</w:t>
      </w:r>
      <w:proofErr w:type="spellEnd"/>
      <w:r w:rsidRPr="00685A61">
        <w:rPr>
          <w:rFonts w:ascii="Times New Roman" w:hAnsi="Times New Roman" w:cs="Times New Roman"/>
          <w:sz w:val="28"/>
          <w:szCs w:val="28"/>
          <w:shd w:val="clear" w:color="auto" w:fill="FFFFFF"/>
          <w:lang w:val="uk-UA"/>
        </w:rPr>
        <w:t xml:space="preserve">т </w:t>
      </w:r>
    </w:p>
    <w:p w:rsidR="004A37B0" w:rsidRPr="00685A61" w:rsidRDefault="004A37B0" w:rsidP="00685A61">
      <w:pPr>
        <w:spacing w:after="0" w:line="360" w:lineRule="auto"/>
        <w:ind w:firstLine="567"/>
        <w:jc w:val="right"/>
        <w:rPr>
          <w:rFonts w:ascii="Times New Roman" w:hAnsi="Times New Roman" w:cs="Times New Roman"/>
          <w:sz w:val="28"/>
          <w:szCs w:val="28"/>
          <w:lang w:val="uk-UA"/>
        </w:rPr>
      </w:pPr>
      <w:r w:rsidRPr="00685A61">
        <w:rPr>
          <w:rFonts w:ascii="Times New Roman" w:hAnsi="Times New Roman" w:cs="Times New Roman"/>
          <w:sz w:val="28"/>
          <w:szCs w:val="28"/>
          <w:shd w:val="clear" w:color="auto" w:fill="FFFFFF"/>
          <w:lang w:val="uk-UA"/>
        </w:rPr>
        <w:t>м. Хмельницький, Україна</w:t>
      </w:r>
    </w:p>
    <w:p w:rsidR="00034BAF" w:rsidRPr="00685A61" w:rsidRDefault="00034BAF" w:rsidP="00685A61">
      <w:pPr>
        <w:spacing w:after="0" w:line="360" w:lineRule="auto"/>
        <w:ind w:firstLine="567"/>
        <w:jc w:val="both"/>
        <w:rPr>
          <w:rFonts w:ascii="Times New Roman" w:hAnsi="Times New Roman" w:cs="Times New Roman"/>
          <w:sz w:val="28"/>
          <w:szCs w:val="28"/>
          <w:lang w:val="uk-UA"/>
        </w:rPr>
      </w:pPr>
    </w:p>
    <w:p w:rsidR="00B07B9F" w:rsidRPr="00685A61" w:rsidRDefault="00B07B9F" w:rsidP="00685A61">
      <w:pPr>
        <w:spacing w:after="0" w:line="360" w:lineRule="auto"/>
        <w:ind w:firstLine="567"/>
        <w:jc w:val="center"/>
        <w:rPr>
          <w:rFonts w:ascii="Times New Roman" w:eastAsia="Times New Roman" w:hAnsi="Times New Roman" w:cs="Times New Roman"/>
          <w:b/>
          <w:sz w:val="28"/>
          <w:szCs w:val="28"/>
          <w:lang w:val="uk-UA" w:eastAsia="ru-RU"/>
        </w:rPr>
      </w:pPr>
      <w:r w:rsidRPr="00685A61">
        <w:rPr>
          <w:rFonts w:ascii="Times New Roman" w:eastAsia="Times New Roman" w:hAnsi="Times New Roman" w:cs="Times New Roman"/>
          <w:b/>
          <w:sz w:val="28"/>
          <w:szCs w:val="28"/>
          <w:lang w:val="uk-UA" w:eastAsia="ru-RU"/>
        </w:rPr>
        <w:t>ПІДХОДИ ЩОДО СТРАТЕГІЧНОГО ПЛАНУВАННЯ ЗОВНІШНЬОЕКОНОМІЧНОЇ ДІЯЛЬНОСТІ ПІДПРИЄМСТВА</w:t>
      </w:r>
    </w:p>
    <w:p w:rsidR="00C10BF2" w:rsidRPr="00685A61" w:rsidRDefault="00C10BF2" w:rsidP="00685A61">
      <w:pPr>
        <w:spacing w:after="0" w:line="360" w:lineRule="auto"/>
        <w:ind w:firstLine="567"/>
        <w:jc w:val="both"/>
        <w:rPr>
          <w:rFonts w:ascii="Times New Roman" w:eastAsia="Times New Roman" w:hAnsi="Times New Roman" w:cs="Times New Roman"/>
          <w:b/>
          <w:sz w:val="28"/>
          <w:szCs w:val="28"/>
          <w:lang w:val="uk-UA" w:eastAsia="ru-RU"/>
        </w:rPr>
      </w:pPr>
    </w:p>
    <w:p w:rsidR="00AC7BB5" w:rsidRPr="00685A61" w:rsidRDefault="00384670" w:rsidP="00685A6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685A61">
        <w:rPr>
          <w:rFonts w:ascii="Times New Roman" w:hAnsi="Times New Roman" w:cs="Times New Roman"/>
          <w:sz w:val="28"/>
          <w:szCs w:val="28"/>
          <w:lang w:val="uk-UA"/>
        </w:rPr>
        <w:t>еперішні</w:t>
      </w:r>
      <w:r w:rsidR="00AC7BB5" w:rsidRPr="00685A61">
        <w:rPr>
          <w:rFonts w:ascii="Times New Roman" w:hAnsi="Times New Roman" w:cs="Times New Roman"/>
          <w:sz w:val="28"/>
          <w:szCs w:val="28"/>
          <w:lang w:val="uk-UA"/>
        </w:rPr>
        <w:t xml:space="preserve"> умови </w:t>
      </w:r>
      <w:r w:rsidRPr="00685A61">
        <w:rPr>
          <w:rFonts w:ascii="Times New Roman" w:hAnsi="Times New Roman" w:cs="Times New Roman"/>
          <w:sz w:val="28"/>
          <w:szCs w:val="28"/>
          <w:lang w:val="uk-UA"/>
        </w:rPr>
        <w:t>функціонування</w:t>
      </w:r>
      <w:r w:rsidR="00AC7BB5" w:rsidRPr="00685A61">
        <w:rPr>
          <w:rFonts w:ascii="Times New Roman" w:hAnsi="Times New Roman" w:cs="Times New Roman"/>
          <w:sz w:val="28"/>
          <w:szCs w:val="28"/>
          <w:lang w:val="uk-UA"/>
        </w:rPr>
        <w:t xml:space="preserve"> підприємств, що працюють на зовнішньому ринку, вимагають самостійного вирішення широкого кола проблем, серед яких важливе місце займає стратегічн</w:t>
      </w:r>
      <w:r w:rsidR="0022096C">
        <w:rPr>
          <w:rFonts w:ascii="Times New Roman" w:hAnsi="Times New Roman" w:cs="Times New Roman"/>
          <w:sz w:val="28"/>
          <w:szCs w:val="28"/>
          <w:lang w:val="uk-UA"/>
        </w:rPr>
        <w:t>е</w:t>
      </w:r>
      <w:r w:rsidR="00AC7BB5" w:rsidRPr="00685A61">
        <w:rPr>
          <w:rFonts w:ascii="Times New Roman" w:hAnsi="Times New Roman" w:cs="Times New Roman"/>
          <w:sz w:val="28"/>
          <w:szCs w:val="28"/>
          <w:lang w:val="uk-UA"/>
        </w:rPr>
        <w:t xml:space="preserve"> планування зовнішньоекономічної діяльності </w:t>
      </w:r>
      <w:r w:rsidR="0022096C">
        <w:rPr>
          <w:rFonts w:ascii="Times New Roman" w:hAnsi="Times New Roman" w:cs="Times New Roman"/>
          <w:sz w:val="28"/>
          <w:szCs w:val="28"/>
          <w:lang w:val="uk-UA"/>
        </w:rPr>
        <w:t>господарюючих суб’єктів</w:t>
      </w:r>
      <w:r w:rsidR="00AC7BB5" w:rsidRPr="00685A61">
        <w:rPr>
          <w:rFonts w:ascii="Times New Roman" w:hAnsi="Times New Roman" w:cs="Times New Roman"/>
          <w:sz w:val="28"/>
          <w:szCs w:val="28"/>
          <w:lang w:val="uk-UA"/>
        </w:rPr>
        <w:t xml:space="preserve">. </w:t>
      </w:r>
      <w:r w:rsidR="00F159BD" w:rsidRPr="00685A61">
        <w:rPr>
          <w:rFonts w:ascii="Times New Roman" w:hAnsi="Times New Roman" w:cs="Times New Roman"/>
          <w:sz w:val="28"/>
          <w:szCs w:val="28"/>
          <w:lang w:val="uk-UA"/>
        </w:rPr>
        <w:t>Здатн</w:t>
      </w:r>
      <w:r w:rsidR="00F159BD">
        <w:rPr>
          <w:rFonts w:ascii="Times New Roman" w:hAnsi="Times New Roman" w:cs="Times New Roman"/>
          <w:sz w:val="28"/>
          <w:szCs w:val="28"/>
          <w:lang w:val="uk-UA"/>
        </w:rPr>
        <w:t>ість</w:t>
      </w:r>
      <w:r w:rsidR="00AC7BB5" w:rsidRPr="00685A61">
        <w:rPr>
          <w:rFonts w:ascii="Times New Roman" w:hAnsi="Times New Roman" w:cs="Times New Roman"/>
          <w:sz w:val="28"/>
          <w:szCs w:val="28"/>
          <w:lang w:val="uk-UA"/>
        </w:rPr>
        <w:t xml:space="preserve"> підприємства </w:t>
      </w:r>
      <w:r w:rsidR="00F159BD" w:rsidRPr="00685A61">
        <w:rPr>
          <w:rFonts w:ascii="Times New Roman" w:hAnsi="Times New Roman" w:cs="Times New Roman"/>
          <w:sz w:val="28"/>
          <w:szCs w:val="28"/>
          <w:lang w:val="uk-UA"/>
        </w:rPr>
        <w:t>виробити</w:t>
      </w:r>
      <w:r w:rsidR="00AC7BB5" w:rsidRPr="00685A61">
        <w:rPr>
          <w:rFonts w:ascii="Times New Roman" w:hAnsi="Times New Roman" w:cs="Times New Roman"/>
          <w:sz w:val="28"/>
          <w:szCs w:val="28"/>
          <w:lang w:val="uk-UA"/>
        </w:rPr>
        <w:t xml:space="preserve"> ефективну систему стратегічного планування, безумовно, мож</w:t>
      </w:r>
      <w:r w:rsidR="00F159BD">
        <w:rPr>
          <w:rFonts w:ascii="Times New Roman" w:hAnsi="Times New Roman" w:cs="Times New Roman"/>
          <w:sz w:val="28"/>
          <w:szCs w:val="28"/>
          <w:lang w:val="uk-UA"/>
        </w:rPr>
        <w:t>е</w:t>
      </w:r>
      <w:r w:rsidR="00AF6F66">
        <w:rPr>
          <w:rFonts w:ascii="Times New Roman" w:hAnsi="Times New Roman" w:cs="Times New Roman"/>
          <w:sz w:val="28"/>
          <w:szCs w:val="28"/>
          <w:lang w:val="uk-UA"/>
        </w:rPr>
        <w:t xml:space="preserve"> стати важлив</w:t>
      </w:r>
      <w:r w:rsidR="00F159BD">
        <w:rPr>
          <w:rFonts w:ascii="Times New Roman" w:hAnsi="Times New Roman" w:cs="Times New Roman"/>
          <w:sz w:val="28"/>
          <w:szCs w:val="28"/>
          <w:lang w:val="uk-UA"/>
        </w:rPr>
        <w:t>ою</w:t>
      </w:r>
      <w:r w:rsidR="00AF6F66">
        <w:rPr>
          <w:rFonts w:ascii="Times New Roman" w:hAnsi="Times New Roman" w:cs="Times New Roman"/>
          <w:sz w:val="28"/>
          <w:szCs w:val="28"/>
          <w:lang w:val="uk-UA"/>
        </w:rPr>
        <w:t xml:space="preserve"> </w:t>
      </w:r>
      <w:r w:rsidR="00F159BD">
        <w:rPr>
          <w:rFonts w:ascii="Times New Roman" w:hAnsi="Times New Roman" w:cs="Times New Roman"/>
          <w:sz w:val="28"/>
          <w:szCs w:val="28"/>
          <w:lang w:val="uk-UA"/>
        </w:rPr>
        <w:t>прерогативою</w:t>
      </w:r>
      <w:r w:rsidR="00AF6F66">
        <w:rPr>
          <w:rFonts w:ascii="Times New Roman" w:hAnsi="Times New Roman" w:cs="Times New Roman"/>
          <w:sz w:val="28"/>
          <w:szCs w:val="28"/>
          <w:lang w:val="uk-UA"/>
        </w:rPr>
        <w:t xml:space="preserve"> в період посиленої </w:t>
      </w:r>
      <w:r w:rsidR="00AC7BB5" w:rsidRPr="00685A61">
        <w:rPr>
          <w:rFonts w:ascii="Times New Roman" w:hAnsi="Times New Roman" w:cs="Times New Roman"/>
          <w:sz w:val="28"/>
          <w:szCs w:val="28"/>
          <w:lang w:val="uk-UA"/>
        </w:rPr>
        <w:t xml:space="preserve">конкуренції і зростання інтернаціоналізації </w:t>
      </w:r>
      <w:r w:rsidR="00AF6F66">
        <w:rPr>
          <w:rFonts w:ascii="Times New Roman" w:hAnsi="Times New Roman" w:cs="Times New Roman"/>
          <w:sz w:val="28"/>
          <w:szCs w:val="28"/>
          <w:lang w:val="uk-UA"/>
        </w:rPr>
        <w:t xml:space="preserve">у ринковому середовищі. </w:t>
      </w:r>
    </w:p>
    <w:p w:rsidR="008F1C52" w:rsidRPr="00685A61" w:rsidRDefault="00735EB5" w:rsidP="00685A61">
      <w:pPr>
        <w:spacing w:after="0" w:line="360" w:lineRule="auto"/>
        <w:ind w:firstLine="567"/>
        <w:jc w:val="both"/>
        <w:rPr>
          <w:rFonts w:ascii="Times New Roman" w:eastAsia="Times New Roman" w:hAnsi="Times New Roman" w:cs="Times New Roman"/>
          <w:b/>
          <w:sz w:val="28"/>
          <w:szCs w:val="28"/>
          <w:lang w:val="uk-UA" w:eastAsia="ru-RU"/>
        </w:rPr>
      </w:pPr>
      <w:r>
        <w:rPr>
          <w:rFonts w:ascii="Times New Roman" w:hAnsi="Times New Roman" w:cs="Times New Roman"/>
          <w:sz w:val="28"/>
          <w:szCs w:val="28"/>
          <w:lang w:val="uk-UA"/>
        </w:rPr>
        <w:t>Під час</w:t>
      </w:r>
      <w:r w:rsidR="00DE3F46" w:rsidRPr="00685A61">
        <w:rPr>
          <w:rFonts w:ascii="Times New Roman" w:hAnsi="Times New Roman" w:cs="Times New Roman"/>
          <w:sz w:val="28"/>
          <w:szCs w:val="28"/>
          <w:lang w:val="uk-UA"/>
        </w:rPr>
        <w:t xml:space="preserve"> демонополізації ЗЕД основною ланкою зовнішньоекономічного комплексу країни є підприємство, що має можливість самостійно здійснювати зовнішньоекономічні операції та нести відповідальність за управлінням своєю зовнішньоекономічною діяльністю. </w:t>
      </w:r>
      <w:r w:rsidR="00DE3F46" w:rsidRPr="00685A61">
        <w:rPr>
          <w:rFonts w:ascii="Times New Roman" w:hAnsi="Times New Roman" w:cs="Times New Roman"/>
          <w:sz w:val="28"/>
          <w:szCs w:val="28"/>
        </w:rPr>
        <w:t xml:space="preserve">Будучи </w:t>
      </w:r>
      <w:proofErr w:type="spellStart"/>
      <w:r w:rsidR="00DE3F46" w:rsidRPr="00685A61">
        <w:rPr>
          <w:rFonts w:ascii="Times New Roman" w:hAnsi="Times New Roman" w:cs="Times New Roman"/>
          <w:sz w:val="28"/>
          <w:szCs w:val="28"/>
        </w:rPr>
        <w:t>ефективним</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засобом</w:t>
      </w:r>
      <w:proofErr w:type="spellEnd"/>
      <w:r w:rsidR="00DE3F46" w:rsidRPr="00685A61">
        <w:rPr>
          <w:rFonts w:ascii="Times New Roman" w:hAnsi="Times New Roman" w:cs="Times New Roman"/>
          <w:sz w:val="28"/>
          <w:szCs w:val="28"/>
        </w:rPr>
        <w:t xml:space="preserve"> </w:t>
      </w:r>
      <w:proofErr w:type="spellStart"/>
      <w:proofErr w:type="gramStart"/>
      <w:r w:rsidR="00DE3F46" w:rsidRPr="00685A61">
        <w:rPr>
          <w:rFonts w:ascii="Times New Roman" w:hAnsi="Times New Roman" w:cs="Times New Roman"/>
          <w:sz w:val="28"/>
          <w:szCs w:val="28"/>
        </w:rPr>
        <w:t>п</w:t>
      </w:r>
      <w:proofErr w:type="gramEnd"/>
      <w:r w:rsidR="00DE3F46" w:rsidRPr="00685A61">
        <w:rPr>
          <w:rFonts w:ascii="Times New Roman" w:hAnsi="Times New Roman" w:cs="Times New Roman"/>
          <w:sz w:val="28"/>
          <w:szCs w:val="28"/>
        </w:rPr>
        <w:t>ідвищення</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прибутку</w:t>
      </w:r>
      <w:proofErr w:type="spellEnd"/>
      <w:r w:rsidR="00DE3F46" w:rsidRPr="00685A61">
        <w:rPr>
          <w:rFonts w:ascii="Times New Roman" w:hAnsi="Times New Roman" w:cs="Times New Roman"/>
          <w:sz w:val="28"/>
          <w:szCs w:val="28"/>
        </w:rPr>
        <w:t xml:space="preserve"> та </w:t>
      </w:r>
      <w:proofErr w:type="spellStart"/>
      <w:r w:rsidR="00DE3F46" w:rsidRPr="00685A61">
        <w:rPr>
          <w:rFonts w:ascii="Times New Roman" w:hAnsi="Times New Roman" w:cs="Times New Roman"/>
          <w:sz w:val="28"/>
          <w:szCs w:val="28"/>
        </w:rPr>
        <w:t>конкурентоспроможності</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отримання</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економічних</w:t>
      </w:r>
      <w:proofErr w:type="spellEnd"/>
      <w:r w:rsidR="00DE3F46" w:rsidRPr="00685A61">
        <w:rPr>
          <w:rFonts w:ascii="Times New Roman" w:hAnsi="Times New Roman" w:cs="Times New Roman"/>
          <w:sz w:val="28"/>
          <w:szCs w:val="28"/>
        </w:rPr>
        <w:t xml:space="preserve"> і </w:t>
      </w:r>
      <w:proofErr w:type="spellStart"/>
      <w:r w:rsidR="00DE3F46" w:rsidRPr="00685A61">
        <w:rPr>
          <w:rFonts w:ascii="Times New Roman" w:hAnsi="Times New Roman" w:cs="Times New Roman"/>
          <w:sz w:val="28"/>
          <w:szCs w:val="28"/>
        </w:rPr>
        <w:t>політичних</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переваг</w:t>
      </w:r>
      <w:proofErr w:type="spellEnd"/>
      <w:r w:rsidR="00DE3F46" w:rsidRPr="00685A61">
        <w:rPr>
          <w:rFonts w:ascii="Times New Roman" w:hAnsi="Times New Roman" w:cs="Times New Roman"/>
          <w:sz w:val="28"/>
          <w:szCs w:val="28"/>
        </w:rPr>
        <w:t xml:space="preserve">, ЗЕД </w:t>
      </w:r>
      <w:proofErr w:type="spellStart"/>
      <w:r w:rsidR="00DE3F46" w:rsidRPr="00685A61">
        <w:rPr>
          <w:rFonts w:ascii="Times New Roman" w:hAnsi="Times New Roman" w:cs="Times New Roman"/>
          <w:sz w:val="28"/>
          <w:szCs w:val="28"/>
        </w:rPr>
        <w:t>стає</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пріоритетом</w:t>
      </w:r>
      <w:proofErr w:type="spellEnd"/>
      <w:r w:rsidR="00DE3F46" w:rsidRPr="00685A61">
        <w:rPr>
          <w:rFonts w:ascii="Times New Roman" w:hAnsi="Times New Roman" w:cs="Times New Roman"/>
          <w:sz w:val="28"/>
          <w:szCs w:val="28"/>
        </w:rPr>
        <w:t xml:space="preserve"> у </w:t>
      </w:r>
      <w:proofErr w:type="spellStart"/>
      <w:r w:rsidR="00DE3F46" w:rsidRPr="00685A61">
        <w:rPr>
          <w:rFonts w:ascii="Times New Roman" w:hAnsi="Times New Roman" w:cs="Times New Roman"/>
          <w:sz w:val="28"/>
          <w:szCs w:val="28"/>
        </w:rPr>
        <w:t>стратегічному</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управлінні</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підприємства</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Динамічність</w:t>
      </w:r>
      <w:proofErr w:type="spellEnd"/>
      <w:r w:rsidR="00DE3F46" w:rsidRPr="00685A61">
        <w:rPr>
          <w:rFonts w:ascii="Times New Roman" w:hAnsi="Times New Roman" w:cs="Times New Roman"/>
          <w:sz w:val="28"/>
          <w:szCs w:val="28"/>
        </w:rPr>
        <w:t xml:space="preserve"> ринку </w:t>
      </w:r>
      <w:proofErr w:type="spellStart"/>
      <w:r w:rsidR="00DE3F46" w:rsidRPr="00685A61">
        <w:rPr>
          <w:rFonts w:ascii="Times New Roman" w:hAnsi="Times New Roman" w:cs="Times New Roman"/>
          <w:sz w:val="28"/>
          <w:szCs w:val="28"/>
        </w:rPr>
        <w:t>України</w:t>
      </w:r>
      <w:proofErr w:type="spellEnd"/>
      <w:r w:rsidR="00DE3F46" w:rsidRPr="00685A61">
        <w:rPr>
          <w:rFonts w:ascii="Times New Roman" w:hAnsi="Times New Roman" w:cs="Times New Roman"/>
          <w:sz w:val="28"/>
          <w:szCs w:val="28"/>
        </w:rPr>
        <w:t xml:space="preserve"> та </w:t>
      </w:r>
      <w:proofErr w:type="spellStart"/>
      <w:r w:rsidR="00DE3F46" w:rsidRPr="00685A61">
        <w:rPr>
          <w:rFonts w:ascii="Times New Roman" w:hAnsi="Times New Roman" w:cs="Times New Roman"/>
          <w:sz w:val="28"/>
          <w:szCs w:val="28"/>
        </w:rPr>
        <w:t>поява</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нових</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запитів</w:t>
      </w:r>
      <w:proofErr w:type="spellEnd"/>
      <w:r w:rsidR="00DE3F46" w:rsidRPr="00685A61">
        <w:rPr>
          <w:rFonts w:ascii="Times New Roman" w:hAnsi="Times New Roman" w:cs="Times New Roman"/>
          <w:sz w:val="28"/>
          <w:szCs w:val="28"/>
        </w:rPr>
        <w:t xml:space="preserve"> та </w:t>
      </w:r>
      <w:proofErr w:type="spellStart"/>
      <w:r w:rsidR="00DE3F46" w:rsidRPr="00685A61">
        <w:rPr>
          <w:rFonts w:ascii="Times New Roman" w:hAnsi="Times New Roman" w:cs="Times New Roman"/>
          <w:sz w:val="28"/>
          <w:szCs w:val="28"/>
        </w:rPr>
        <w:t>змін</w:t>
      </w:r>
      <w:proofErr w:type="spellEnd"/>
      <w:r w:rsidR="00DE3F46" w:rsidRPr="00685A61">
        <w:rPr>
          <w:rFonts w:ascii="Times New Roman" w:hAnsi="Times New Roman" w:cs="Times New Roman"/>
          <w:sz w:val="28"/>
          <w:szCs w:val="28"/>
        </w:rPr>
        <w:t xml:space="preserve"> у </w:t>
      </w:r>
      <w:proofErr w:type="spellStart"/>
      <w:r w:rsidR="00DE3F46" w:rsidRPr="00685A61">
        <w:rPr>
          <w:rFonts w:ascii="Times New Roman" w:hAnsi="Times New Roman" w:cs="Times New Roman"/>
          <w:sz w:val="28"/>
          <w:szCs w:val="28"/>
        </w:rPr>
        <w:t>позиції</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споживача</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обумовлюють</w:t>
      </w:r>
      <w:proofErr w:type="spellEnd"/>
      <w:r w:rsidR="00DE3F46" w:rsidRPr="00685A61">
        <w:rPr>
          <w:rFonts w:ascii="Times New Roman" w:hAnsi="Times New Roman" w:cs="Times New Roman"/>
          <w:sz w:val="28"/>
          <w:szCs w:val="28"/>
        </w:rPr>
        <w:t xml:space="preserve"> на </w:t>
      </w:r>
      <w:proofErr w:type="spellStart"/>
      <w:r w:rsidR="00DE3F46" w:rsidRPr="00685A61">
        <w:rPr>
          <w:rFonts w:ascii="Times New Roman" w:hAnsi="Times New Roman" w:cs="Times New Roman"/>
          <w:sz w:val="28"/>
          <w:szCs w:val="28"/>
        </w:rPr>
        <w:t>сьогодні</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значну</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актуальність</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використання</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стратегічного</w:t>
      </w:r>
      <w:proofErr w:type="spellEnd"/>
      <w:r w:rsidR="00DE3F46" w:rsidRPr="00685A61">
        <w:rPr>
          <w:rFonts w:ascii="Times New Roman" w:hAnsi="Times New Roman" w:cs="Times New Roman"/>
          <w:sz w:val="28"/>
          <w:szCs w:val="28"/>
        </w:rPr>
        <w:t xml:space="preserve"> </w:t>
      </w:r>
      <w:r w:rsidR="00FF3BB4">
        <w:rPr>
          <w:rFonts w:ascii="Times New Roman" w:hAnsi="Times New Roman" w:cs="Times New Roman"/>
          <w:sz w:val="28"/>
          <w:szCs w:val="28"/>
          <w:lang w:val="uk-UA"/>
        </w:rPr>
        <w:t xml:space="preserve">планування в </w:t>
      </w:r>
      <w:proofErr w:type="spellStart"/>
      <w:r w:rsidR="00DE3F46" w:rsidRPr="00685A61">
        <w:rPr>
          <w:rFonts w:ascii="Times New Roman" w:hAnsi="Times New Roman" w:cs="Times New Roman"/>
          <w:sz w:val="28"/>
          <w:szCs w:val="28"/>
        </w:rPr>
        <w:t>управлінн</w:t>
      </w:r>
      <w:proofErr w:type="spellEnd"/>
      <w:r w:rsidR="00FF3BB4">
        <w:rPr>
          <w:rFonts w:ascii="Times New Roman" w:hAnsi="Times New Roman" w:cs="Times New Roman"/>
          <w:sz w:val="28"/>
          <w:szCs w:val="28"/>
          <w:lang w:val="uk-UA"/>
        </w:rPr>
        <w:t>і</w:t>
      </w:r>
      <w:r w:rsidR="00DE3F46" w:rsidRPr="00685A61">
        <w:rPr>
          <w:rFonts w:ascii="Times New Roman" w:hAnsi="Times New Roman" w:cs="Times New Roman"/>
          <w:sz w:val="28"/>
          <w:szCs w:val="28"/>
        </w:rPr>
        <w:t xml:space="preserve"> ЗЕД, </w:t>
      </w:r>
      <w:proofErr w:type="spellStart"/>
      <w:r w:rsidR="00DE3F46" w:rsidRPr="00685A61">
        <w:rPr>
          <w:rFonts w:ascii="Times New Roman" w:hAnsi="Times New Roman" w:cs="Times New Roman"/>
          <w:sz w:val="28"/>
          <w:szCs w:val="28"/>
        </w:rPr>
        <w:t>що</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дозволяє</w:t>
      </w:r>
      <w:proofErr w:type="spellEnd"/>
      <w:r w:rsidR="00DE3F46" w:rsidRPr="00685A61">
        <w:rPr>
          <w:rFonts w:ascii="Times New Roman" w:hAnsi="Times New Roman" w:cs="Times New Roman"/>
          <w:sz w:val="28"/>
          <w:szCs w:val="28"/>
        </w:rPr>
        <w:t xml:space="preserve"> </w:t>
      </w:r>
      <w:proofErr w:type="spellStart"/>
      <w:proofErr w:type="gramStart"/>
      <w:r w:rsidR="00DE3F46" w:rsidRPr="00685A61">
        <w:rPr>
          <w:rFonts w:ascii="Times New Roman" w:hAnsi="Times New Roman" w:cs="Times New Roman"/>
          <w:sz w:val="28"/>
          <w:szCs w:val="28"/>
        </w:rPr>
        <w:t>п</w:t>
      </w:r>
      <w:proofErr w:type="gramEnd"/>
      <w:r w:rsidR="00DE3F46" w:rsidRPr="00685A61">
        <w:rPr>
          <w:rFonts w:ascii="Times New Roman" w:hAnsi="Times New Roman" w:cs="Times New Roman"/>
          <w:sz w:val="28"/>
          <w:szCs w:val="28"/>
        </w:rPr>
        <w:t>ідприємству</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виживати</w:t>
      </w:r>
      <w:proofErr w:type="spellEnd"/>
      <w:r w:rsidR="00DE3F46" w:rsidRPr="00685A61">
        <w:rPr>
          <w:rFonts w:ascii="Times New Roman" w:hAnsi="Times New Roman" w:cs="Times New Roman"/>
          <w:sz w:val="28"/>
          <w:szCs w:val="28"/>
        </w:rPr>
        <w:t xml:space="preserve"> в </w:t>
      </w:r>
      <w:proofErr w:type="spellStart"/>
      <w:r w:rsidR="00DE3F46" w:rsidRPr="00685A61">
        <w:rPr>
          <w:rFonts w:ascii="Times New Roman" w:hAnsi="Times New Roman" w:cs="Times New Roman"/>
          <w:sz w:val="28"/>
          <w:szCs w:val="28"/>
        </w:rPr>
        <w:t>конкурентній</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боротьбі</w:t>
      </w:r>
      <w:proofErr w:type="spellEnd"/>
      <w:r w:rsidR="00DE3F46" w:rsidRPr="00685A61">
        <w:rPr>
          <w:rFonts w:ascii="Times New Roman" w:hAnsi="Times New Roman" w:cs="Times New Roman"/>
          <w:sz w:val="28"/>
          <w:szCs w:val="28"/>
        </w:rPr>
        <w:t xml:space="preserve"> в </w:t>
      </w:r>
      <w:proofErr w:type="spellStart"/>
      <w:r w:rsidR="00DE3F46" w:rsidRPr="00685A61">
        <w:rPr>
          <w:rFonts w:ascii="Times New Roman" w:hAnsi="Times New Roman" w:cs="Times New Roman"/>
          <w:sz w:val="28"/>
          <w:szCs w:val="28"/>
        </w:rPr>
        <w:t>довгостроковій</w:t>
      </w:r>
      <w:proofErr w:type="spellEnd"/>
      <w:r w:rsidR="00DE3F46" w:rsidRPr="00685A61">
        <w:rPr>
          <w:rFonts w:ascii="Times New Roman" w:hAnsi="Times New Roman" w:cs="Times New Roman"/>
          <w:sz w:val="28"/>
          <w:szCs w:val="28"/>
        </w:rPr>
        <w:t xml:space="preserve"> </w:t>
      </w:r>
      <w:proofErr w:type="spellStart"/>
      <w:r w:rsidR="00DE3F46" w:rsidRPr="00685A61">
        <w:rPr>
          <w:rFonts w:ascii="Times New Roman" w:hAnsi="Times New Roman" w:cs="Times New Roman"/>
          <w:sz w:val="28"/>
          <w:szCs w:val="28"/>
        </w:rPr>
        <w:t>перспективі</w:t>
      </w:r>
      <w:proofErr w:type="spellEnd"/>
      <w:r w:rsidR="00DE3F46" w:rsidRPr="00685A61">
        <w:rPr>
          <w:rFonts w:ascii="Times New Roman" w:hAnsi="Times New Roman" w:cs="Times New Roman"/>
          <w:sz w:val="28"/>
          <w:szCs w:val="28"/>
          <w:lang w:val="uk-UA"/>
        </w:rPr>
        <w:t xml:space="preserve"> </w:t>
      </w:r>
      <w:r w:rsidR="00DE3F46" w:rsidRPr="00685A61">
        <w:rPr>
          <w:rFonts w:ascii="Times New Roman" w:hAnsi="Times New Roman" w:cs="Times New Roman"/>
          <w:sz w:val="28"/>
          <w:szCs w:val="28"/>
        </w:rPr>
        <w:t>[</w:t>
      </w:r>
      <w:r w:rsidR="00DE3F46" w:rsidRPr="00685A61">
        <w:rPr>
          <w:rFonts w:ascii="Times New Roman" w:hAnsi="Times New Roman" w:cs="Times New Roman"/>
          <w:sz w:val="28"/>
          <w:szCs w:val="28"/>
          <w:lang w:val="uk-UA"/>
        </w:rPr>
        <w:t>1, с.</w:t>
      </w:r>
      <w:r w:rsidR="00FF3BB4">
        <w:rPr>
          <w:rFonts w:ascii="Times New Roman" w:hAnsi="Times New Roman" w:cs="Times New Roman"/>
          <w:sz w:val="28"/>
          <w:szCs w:val="28"/>
          <w:lang w:val="uk-UA"/>
        </w:rPr>
        <w:t xml:space="preserve"> </w:t>
      </w:r>
      <w:r w:rsidR="00DE3F46" w:rsidRPr="00685A61">
        <w:rPr>
          <w:rFonts w:ascii="Times New Roman" w:hAnsi="Times New Roman" w:cs="Times New Roman"/>
          <w:sz w:val="28"/>
          <w:szCs w:val="28"/>
          <w:lang w:val="uk-UA"/>
        </w:rPr>
        <w:t>115</w:t>
      </w:r>
      <w:r w:rsidR="00DE3F46" w:rsidRPr="00685A61">
        <w:rPr>
          <w:rFonts w:ascii="Times New Roman" w:hAnsi="Times New Roman" w:cs="Times New Roman"/>
          <w:sz w:val="28"/>
          <w:szCs w:val="28"/>
        </w:rPr>
        <w:t>]</w:t>
      </w:r>
      <w:r w:rsidR="00DE3F46" w:rsidRPr="00685A61">
        <w:rPr>
          <w:rFonts w:ascii="Times New Roman" w:hAnsi="Times New Roman" w:cs="Times New Roman"/>
          <w:sz w:val="28"/>
          <w:szCs w:val="28"/>
          <w:lang w:val="uk-UA"/>
        </w:rPr>
        <w:t>.</w:t>
      </w:r>
    </w:p>
    <w:p w:rsidR="00030427" w:rsidRPr="00685A61" w:rsidRDefault="004B07BF" w:rsidP="00685A61">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м</w:t>
      </w:r>
      <w:r w:rsidR="009011C6">
        <w:rPr>
          <w:rFonts w:ascii="Times New Roman" w:hAnsi="Times New Roman" w:cs="Times New Roman"/>
          <w:sz w:val="28"/>
          <w:szCs w:val="28"/>
          <w:lang w:val="uk-UA"/>
        </w:rPr>
        <w:t>енеджмент</w:t>
      </w:r>
      <w:r>
        <w:rPr>
          <w:rFonts w:ascii="Times New Roman" w:hAnsi="Times New Roman" w:cs="Times New Roman"/>
          <w:sz w:val="28"/>
          <w:szCs w:val="28"/>
          <w:lang w:val="uk-UA"/>
        </w:rPr>
        <w:t>і</w:t>
      </w:r>
      <w:r w:rsidR="009011C6">
        <w:rPr>
          <w:rFonts w:ascii="Times New Roman" w:hAnsi="Times New Roman" w:cs="Times New Roman"/>
          <w:sz w:val="28"/>
          <w:szCs w:val="28"/>
          <w:lang w:val="uk-UA"/>
        </w:rPr>
        <w:t xml:space="preserve"> ЗЕД</w:t>
      </w:r>
      <w:r w:rsidR="00E50DE5" w:rsidRPr="00685A61">
        <w:rPr>
          <w:rFonts w:ascii="Times New Roman" w:hAnsi="Times New Roman" w:cs="Times New Roman"/>
          <w:sz w:val="28"/>
          <w:szCs w:val="28"/>
          <w:lang w:val="uk-UA"/>
        </w:rPr>
        <w:t xml:space="preserve"> </w:t>
      </w:r>
      <w:r w:rsidR="00CB15DA">
        <w:rPr>
          <w:rFonts w:ascii="Times New Roman" w:hAnsi="Times New Roman" w:cs="Times New Roman"/>
          <w:sz w:val="28"/>
          <w:szCs w:val="28"/>
          <w:lang w:val="uk-UA"/>
        </w:rPr>
        <w:t>господарюючих суб’єктів</w:t>
      </w:r>
      <w:r w:rsidR="00E50DE5" w:rsidRPr="00685A61">
        <w:rPr>
          <w:rFonts w:ascii="Times New Roman" w:hAnsi="Times New Roman" w:cs="Times New Roman"/>
          <w:sz w:val="28"/>
          <w:szCs w:val="28"/>
          <w:lang w:val="uk-UA"/>
        </w:rPr>
        <w:t xml:space="preserve"> </w:t>
      </w:r>
      <w:r w:rsidR="00030427" w:rsidRPr="00685A61">
        <w:rPr>
          <w:rFonts w:ascii="Times New Roman" w:hAnsi="Times New Roman" w:cs="Times New Roman"/>
          <w:sz w:val="28"/>
          <w:szCs w:val="28"/>
          <w:lang w:val="uk-UA"/>
        </w:rPr>
        <w:t xml:space="preserve">важливим є </w:t>
      </w:r>
      <w:r w:rsidRPr="00685A61">
        <w:rPr>
          <w:rFonts w:ascii="Times New Roman" w:hAnsi="Times New Roman" w:cs="Times New Roman"/>
          <w:sz w:val="28"/>
          <w:szCs w:val="28"/>
          <w:lang w:val="uk-UA"/>
        </w:rPr>
        <w:t>вживання</w:t>
      </w:r>
      <w:r w:rsidR="00030427" w:rsidRPr="00685A61">
        <w:rPr>
          <w:rFonts w:ascii="Times New Roman" w:hAnsi="Times New Roman" w:cs="Times New Roman"/>
          <w:sz w:val="28"/>
          <w:szCs w:val="28"/>
          <w:lang w:val="uk-UA"/>
        </w:rPr>
        <w:t xml:space="preserve"> </w:t>
      </w:r>
      <w:r w:rsidRPr="00685A61">
        <w:rPr>
          <w:rFonts w:ascii="Times New Roman" w:hAnsi="Times New Roman" w:cs="Times New Roman"/>
          <w:sz w:val="28"/>
          <w:szCs w:val="28"/>
          <w:lang w:val="uk-UA"/>
        </w:rPr>
        <w:t>сучасних</w:t>
      </w:r>
      <w:r w:rsidR="00030427" w:rsidRPr="00685A61">
        <w:rPr>
          <w:rFonts w:ascii="Times New Roman" w:hAnsi="Times New Roman" w:cs="Times New Roman"/>
          <w:sz w:val="28"/>
          <w:szCs w:val="28"/>
          <w:lang w:val="uk-UA"/>
        </w:rPr>
        <w:t xml:space="preserve"> підходів, </w:t>
      </w:r>
      <w:r>
        <w:rPr>
          <w:rFonts w:ascii="Times New Roman" w:hAnsi="Times New Roman" w:cs="Times New Roman"/>
          <w:sz w:val="28"/>
          <w:szCs w:val="28"/>
          <w:lang w:val="uk-UA"/>
        </w:rPr>
        <w:t>які</w:t>
      </w:r>
      <w:r w:rsidR="00030427" w:rsidRPr="00685A61">
        <w:rPr>
          <w:rFonts w:ascii="Times New Roman" w:hAnsi="Times New Roman" w:cs="Times New Roman"/>
          <w:sz w:val="28"/>
          <w:szCs w:val="28"/>
          <w:lang w:val="uk-UA"/>
        </w:rPr>
        <w:t xml:space="preserve"> </w:t>
      </w:r>
      <w:r w:rsidRPr="00685A61">
        <w:rPr>
          <w:rFonts w:ascii="Times New Roman" w:hAnsi="Times New Roman" w:cs="Times New Roman"/>
          <w:sz w:val="28"/>
          <w:szCs w:val="28"/>
          <w:lang w:val="uk-UA"/>
        </w:rPr>
        <w:t>включа</w:t>
      </w:r>
      <w:r>
        <w:rPr>
          <w:rFonts w:ascii="Times New Roman" w:hAnsi="Times New Roman" w:cs="Times New Roman"/>
          <w:sz w:val="28"/>
          <w:szCs w:val="28"/>
          <w:lang w:val="uk-UA"/>
        </w:rPr>
        <w:t xml:space="preserve">тимуть </w:t>
      </w:r>
      <w:r w:rsidR="00030427" w:rsidRPr="00685A61">
        <w:rPr>
          <w:rFonts w:ascii="Times New Roman" w:hAnsi="Times New Roman" w:cs="Times New Roman"/>
          <w:sz w:val="28"/>
          <w:szCs w:val="28"/>
          <w:lang w:val="uk-UA"/>
        </w:rPr>
        <w:t>кількісні оцінки та забезпечува</w:t>
      </w:r>
      <w:r w:rsidR="00B33182">
        <w:rPr>
          <w:rFonts w:ascii="Times New Roman" w:hAnsi="Times New Roman" w:cs="Times New Roman"/>
          <w:sz w:val="28"/>
          <w:szCs w:val="28"/>
          <w:lang w:val="uk-UA"/>
        </w:rPr>
        <w:t>тимуть</w:t>
      </w:r>
      <w:r w:rsidR="00030427" w:rsidRPr="00685A61">
        <w:rPr>
          <w:rFonts w:ascii="Times New Roman" w:hAnsi="Times New Roman" w:cs="Times New Roman"/>
          <w:sz w:val="28"/>
          <w:szCs w:val="28"/>
          <w:lang w:val="uk-UA"/>
        </w:rPr>
        <w:t xml:space="preserve"> можливість формалізації</w:t>
      </w:r>
      <w:r w:rsidR="00E50DE5" w:rsidRPr="00685A61">
        <w:rPr>
          <w:rFonts w:ascii="Times New Roman" w:hAnsi="Times New Roman" w:cs="Times New Roman"/>
          <w:sz w:val="28"/>
          <w:szCs w:val="28"/>
          <w:lang w:val="uk-UA"/>
        </w:rPr>
        <w:t xml:space="preserve"> </w:t>
      </w:r>
      <w:r w:rsidR="00030427" w:rsidRPr="00685A61">
        <w:rPr>
          <w:rFonts w:ascii="Times New Roman" w:hAnsi="Times New Roman" w:cs="Times New Roman"/>
          <w:sz w:val="28"/>
          <w:szCs w:val="28"/>
          <w:lang w:val="uk-UA"/>
        </w:rPr>
        <w:t>економічних процесів, пов’язаних із здійсненням ЗЕД.</w:t>
      </w:r>
    </w:p>
    <w:p w:rsidR="008F1C52" w:rsidRPr="00685A61" w:rsidRDefault="00B33182" w:rsidP="00685A61">
      <w:pPr>
        <w:autoSpaceDE w:val="0"/>
        <w:autoSpaceDN w:val="0"/>
        <w:adjustRightInd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030427" w:rsidRPr="00685A61">
        <w:rPr>
          <w:rFonts w:ascii="Times New Roman" w:hAnsi="Times New Roman" w:cs="Times New Roman"/>
          <w:sz w:val="28"/>
          <w:szCs w:val="28"/>
          <w:lang w:val="uk-UA"/>
        </w:rPr>
        <w:t>тратегічне планування, як і стратегічне управління в цілому, є об’</w:t>
      </w:r>
      <w:r w:rsidR="00E50DE5" w:rsidRPr="00685A61">
        <w:rPr>
          <w:rFonts w:ascii="Times New Roman" w:hAnsi="Times New Roman" w:cs="Times New Roman"/>
          <w:sz w:val="28"/>
          <w:szCs w:val="28"/>
          <w:lang w:val="uk-UA"/>
        </w:rPr>
        <w:t>єктивною необхідністю для будь-</w:t>
      </w:r>
      <w:r w:rsidR="00030427" w:rsidRPr="00685A61">
        <w:rPr>
          <w:rFonts w:ascii="Times New Roman" w:hAnsi="Times New Roman" w:cs="Times New Roman"/>
          <w:sz w:val="28"/>
          <w:szCs w:val="28"/>
          <w:lang w:val="uk-UA"/>
        </w:rPr>
        <w:t xml:space="preserve">якого підприємства, що має довгострокові наміри щодо функціонування на зовнішньому ринку. </w:t>
      </w:r>
      <w:r w:rsidR="00030427" w:rsidRPr="00685A61">
        <w:rPr>
          <w:rFonts w:ascii="Times New Roman" w:hAnsi="Times New Roman" w:cs="Times New Roman"/>
          <w:sz w:val="28"/>
          <w:szCs w:val="28"/>
        </w:rPr>
        <w:t xml:space="preserve">Система </w:t>
      </w:r>
      <w:proofErr w:type="spellStart"/>
      <w:r w:rsidR="00030427" w:rsidRPr="00685A61">
        <w:rPr>
          <w:rFonts w:ascii="Times New Roman" w:hAnsi="Times New Roman" w:cs="Times New Roman"/>
          <w:sz w:val="28"/>
          <w:szCs w:val="28"/>
        </w:rPr>
        <w:t>стратегічних</w:t>
      </w:r>
      <w:proofErr w:type="spellEnd"/>
      <w:r w:rsidR="00030427" w:rsidRPr="00685A61">
        <w:rPr>
          <w:rFonts w:ascii="Times New Roman" w:hAnsi="Times New Roman" w:cs="Times New Roman"/>
          <w:sz w:val="28"/>
          <w:szCs w:val="28"/>
        </w:rPr>
        <w:t xml:space="preserve"> і</w:t>
      </w:r>
      <w:r w:rsidR="00E50DE5" w:rsidRPr="00685A61">
        <w:rPr>
          <w:rFonts w:ascii="Times New Roman" w:hAnsi="Times New Roman" w:cs="Times New Roman"/>
          <w:sz w:val="28"/>
          <w:szCs w:val="28"/>
          <w:lang w:val="uk-UA"/>
        </w:rPr>
        <w:t xml:space="preserve"> </w:t>
      </w:r>
      <w:proofErr w:type="spellStart"/>
      <w:r w:rsidR="00030427" w:rsidRPr="00685A61">
        <w:rPr>
          <w:rFonts w:ascii="Times New Roman" w:hAnsi="Times New Roman" w:cs="Times New Roman"/>
          <w:sz w:val="28"/>
          <w:szCs w:val="28"/>
        </w:rPr>
        <w:t>оперативних</w:t>
      </w:r>
      <w:proofErr w:type="spellEnd"/>
      <w:r w:rsidR="00030427" w:rsidRPr="00685A61">
        <w:rPr>
          <w:rFonts w:ascii="Times New Roman" w:hAnsi="Times New Roman" w:cs="Times New Roman"/>
          <w:sz w:val="28"/>
          <w:szCs w:val="28"/>
        </w:rPr>
        <w:t xml:space="preserve"> </w:t>
      </w:r>
      <w:proofErr w:type="spellStart"/>
      <w:r w:rsidR="00030427" w:rsidRPr="00685A61">
        <w:rPr>
          <w:rFonts w:ascii="Times New Roman" w:hAnsi="Times New Roman" w:cs="Times New Roman"/>
          <w:sz w:val="28"/>
          <w:szCs w:val="28"/>
        </w:rPr>
        <w:t>цілей</w:t>
      </w:r>
      <w:proofErr w:type="spellEnd"/>
      <w:r w:rsidR="00030427" w:rsidRPr="00685A61">
        <w:rPr>
          <w:rFonts w:ascii="Times New Roman" w:hAnsi="Times New Roman" w:cs="Times New Roman"/>
          <w:sz w:val="28"/>
          <w:szCs w:val="28"/>
        </w:rPr>
        <w:t xml:space="preserve"> </w:t>
      </w:r>
      <w:proofErr w:type="spellStart"/>
      <w:r w:rsidR="00030427" w:rsidRPr="00685A61">
        <w:rPr>
          <w:rFonts w:ascii="Times New Roman" w:hAnsi="Times New Roman" w:cs="Times New Roman"/>
          <w:sz w:val="28"/>
          <w:szCs w:val="28"/>
        </w:rPr>
        <w:t>зовнішньоекономічної</w:t>
      </w:r>
      <w:proofErr w:type="spellEnd"/>
      <w:r w:rsidR="00030427" w:rsidRPr="00685A61">
        <w:rPr>
          <w:rFonts w:ascii="Times New Roman" w:hAnsi="Times New Roman" w:cs="Times New Roman"/>
          <w:sz w:val="28"/>
          <w:szCs w:val="28"/>
        </w:rPr>
        <w:t xml:space="preserve"> </w:t>
      </w:r>
      <w:proofErr w:type="spellStart"/>
      <w:r w:rsidR="00030427" w:rsidRPr="00685A61">
        <w:rPr>
          <w:rFonts w:ascii="Times New Roman" w:hAnsi="Times New Roman" w:cs="Times New Roman"/>
          <w:sz w:val="28"/>
          <w:szCs w:val="28"/>
        </w:rPr>
        <w:t>діяльності</w:t>
      </w:r>
      <w:proofErr w:type="spellEnd"/>
      <w:r w:rsidR="00030427" w:rsidRPr="00685A61">
        <w:rPr>
          <w:rFonts w:ascii="Times New Roman" w:hAnsi="Times New Roman" w:cs="Times New Roman"/>
          <w:sz w:val="28"/>
          <w:szCs w:val="28"/>
        </w:rPr>
        <w:t xml:space="preserve"> </w:t>
      </w:r>
      <w:proofErr w:type="spellStart"/>
      <w:proofErr w:type="gramStart"/>
      <w:r w:rsidR="00030427" w:rsidRPr="00685A61">
        <w:rPr>
          <w:rFonts w:ascii="Times New Roman" w:hAnsi="Times New Roman" w:cs="Times New Roman"/>
          <w:sz w:val="28"/>
          <w:szCs w:val="28"/>
        </w:rPr>
        <w:t>п</w:t>
      </w:r>
      <w:proofErr w:type="gramEnd"/>
      <w:r w:rsidR="00030427" w:rsidRPr="00685A61">
        <w:rPr>
          <w:rFonts w:ascii="Times New Roman" w:hAnsi="Times New Roman" w:cs="Times New Roman"/>
          <w:sz w:val="28"/>
          <w:szCs w:val="28"/>
        </w:rPr>
        <w:t>ідприємства</w:t>
      </w:r>
      <w:proofErr w:type="spellEnd"/>
      <w:r w:rsidR="00030427" w:rsidRPr="00685A61">
        <w:rPr>
          <w:rFonts w:ascii="Times New Roman" w:hAnsi="Times New Roman" w:cs="Times New Roman"/>
          <w:sz w:val="28"/>
          <w:szCs w:val="28"/>
        </w:rPr>
        <w:t xml:space="preserve"> </w:t>
      </w:r>
      <w:proofErr w:type="spellStart"/>
      <w:r w:rsidR="00030427" w:rsidRPr="00685A61">
        <w:rPr>
          <w:rFonts w:ascii="Times New Roman" w:hAnsi="Times New Roman" w:cs="Times New Roman"/>
          <w:sz w:val="28"/>
          <w:szCs w:val="28"/>
        </w:rPr>
        <w:t>спрямована</w:t>
      </w:r>
      <w:proofErr w:type="spellEnd"/>
      <w:r w:rsidR="00030427" w:rsidRPr="00685A61">
        <w:rPr>
          <w:rFonts w:ascii="Times New Roman" w:hAnsi="Times New Roman" w:cs="Times New Roman"/>
          <w:sz w:val="28"/>
          <w:szCs w:val="28"/>
        </w:rPr>
        <w:t xml:space="preserve"> на </w:t>
      </w:r>
      <w:proofErr w:type="spellStart"/>
      <w:r w:rsidR="00030427" w:rsidRPr="00685A61">
        <w:rPr>
          <w:rFonts w:ascii="Times New Roman" w:hAnsi="Times New Roman" w:cs="Times New Roman"/>
          <w:sz w:val="28"/>
          <w:szCs w:val="28"/>
        </w:rPr>
        <w:t>завоювання</w:t>
      </w:r>
      <w:proofErr w:type="spellEnd"/>
      <w:r w:rsidR="00030427" w:rsidRPr="00685A61">
        <w:rPr>
          <w:rFonts w:ascii="Times New Roman" w:hAnsi="Times New Roman" w:cs="Times New Roman"/>
          <w:sz w:val="28"/>
          <w:szCs w:val="28"/>
        </w:rPr>
        <w:t xml:space="preserve"> ним </w:t>
      </w:r>
      <w:proofErr w:type="spellStart"/>
      <w:r w:rsidR="00030427" w:rsidRPr="00685A61">
        <w:rPr>
          <w:rFonts w:ascii="Times New Roman" w:hAnsi="Times New Roman" w:cs="Times New Roman"/>
          <w:sz w:val="28"/>
          <w:szCs w:val="28"/>
        </w:rPr>
        <w:t>конкурентних</w:t>
      </w:r>
      <w:proofErr w:type="spellEnd"/>
      <w:r w:rsidR="00030427" w:rsidRPr="00685A61">
        <w:rPr>
          <w:rFonts w:ascii="Times New Roman" w:hAnsi="Times New Roman" w:cs="Times New Roman"/>
          <w:sz w:val="28"/>
          <w:szCs w:val="28"/>
        </w:rPr>
        <w:t xml:space="preserve"> </w:t>
      </w:r>
      <w:proofErr w:type="spellStart"/>
      <w:r w:rsidR="00030427" w:rsidRPr="00685A61">
        <w:rPr>
          <w:rFonts w:ascii="Times New Roman" w:hAnsi="Times New Roman" w:cs="Times New Roman"/>
          <w:sz w:val="28"/>
          <w:szCs w:val="28"/>
        </w:rPr>
        <w:t>переваг</w:t>
      </w:r>
      <w:proofErr w:type="spellEnd"/>
      <w:r w:rsidR="00E50DE5" w:rsidRPr="00685A61">
        <w:rPr>
          <w:rFonts w:ascii="Times New Roman" w:hAnsi="Times New Roman" w:cs="Times New Roman"/>
          <w:sz w:val="28"/>
          <w:szCs w:val="28"/>
          <w:lang w:val="uk-UA"/>
        </w:rPr>
        <w:t xml:space="preserve"> </w:t>
      </w:r>
      <w:r w:rsidR="00030427" w:rsidRPr="00685A61">
        <w:rPr>
          <w:rFonts w:ascii="Times New Roman" w:hAnsi="Times New Roman" w:cs="Times New Roman"/>
          <w:sz w:val="28"/>
          <w:szCs w:val="28"/>
        </w:rPr>
        <w:t xml:space="preserve">на </w:t>
      </w:r>
      <w:proofErr w:type="spellStart"/>
      <w:r w:rsidR="00030427" w:rsidRPr="00685A61">
        <w:rPr>
          <w:rFonts w:ascii="Times New Roman" w:hAnsi="Times New Roman" w:cs="Times New Roman"/>
          <w:sz w:val="28"/>
          <w:szCs w:val="28"/>
        </w:rPr>
        <w:t>міжнародному</w:t>
      </w:r>
      <w:proofErr w:type="spellEnd"/>
      <w:r w:rsidR="00030427" w:rsidRPr="00685A61">
        <w:rPr>
          <w:rFonts w:ascii="Times New Roman" w:hAnsi="Times New Roman" w:cs="Times New Roman"/>
          <w:sz w:val="28"/>
          <w:szCs w:val="28"/>
        </w:rPr>
        <w:t xml:space="preserve"> ринку. </w:t>
      </w:r>
      <w:proofErr w:type="spellStart"/>
      <w:r w:rsidR="00030427" w:rsidRPr="00685A61">
        <w:rPr>
          <w:rFonts w:ascii="Times New Roman" w:hAnsi="Times New Roman" w:cs="Times New Roman"/>
          <w:sz w:val="28"/>
          <w:szCs w:val="28"/>
        </w:rPr>
        <w:t>Сукупність</w:t>
      </w:r>
      <w:proofErr w:type="spellEnd"/>
      <w:r w:rsidR="00030427" w:rsidRPr="00685A61">
        <w:rPr>
          <w:rFonts w:ascii="Times New Roman" w:hAnsi="Times New Roman" w:cs="Times New Roman"/>
          <w:sz w:val="28"/>
          <w:szCs w:val="28"/>
        </w:rPr>
        <w:t xml:space="preserve"> </w:t>
      </w:r>
      <w:proofErr w:type="spellStart"/>
      <w:r w:rsidR="00030427" w:rsidRPr="00685A61">
        <w:rPr>
          <w:rFonts w:ascii="Times New Roman" w:hAnsi="Times New Roman" w:cs="Times New Roman"/>
          <w:sz w:val="28"/>
          <w:szCs w:val="28"/>
        </w:rPr>
        <w:t>індикаторів</w:t>
      </w:r>
      <w:proofErr w:type="spellEnd"/>
      <w:r w:rsidR="00030427" w:rsidRPr="00685A61">
        <w:rPr>
          <w:rFonts w:ascii="Times New Roman" w:hAnsi="Times New Roman" w:cs="Times New Roman"/>
          <w:sz w:val="28"/>
          <w:szCs w:val="28"/>
        </w:rPr>
        <w:t xml:space="preserve"> </w:t>
      </w:r>
      <w:proofErr w:type="spellStart"/>
      <w:r w:rsidR="00030427" w:rsidRPr="00685A61">
        <w:rPr>
          <w:rFonts w:ascii="Times New Roman" w:hAnsi="Times New Roman" w:cs="Times New Roman"/>
          <w:sz w:val="28"/>
          <w:szCs w:val="28"/>
        </w:rPr>
        <w:t>охоплює</w:t>
      </w:r>
      <w:proofErr w:type="spellEnd"/>
      <w:r w:rsidR="00030427" w:rsidRPr="00685A61">
        <w:rPr>
          <w:rFonts w:ascii="Times New Roman" w:hAnsi="Times New Roman" w:cs="Times New Roman"/>
          <w:sz w:val="28"/>
          <w:szCs w:val="28"/>
        </w:rPr>
        <w:t xml:space="preserve"> </w:t>
      </w:r>
      <w:proofErr w:type="spellStart"/>
      <w:r w:rsidR="00030427" w:rsidRPr="00685A61">
        <w:rPr>
          <w:rFonts w:ascii="Times New Roman" w:hAnsi="Times New Roman" w:cs="Times New Roman"/>
          <w:sz w:val="28"/>
          <w:szCs w:val="28"/>
        </w:rPr>
        <w:t>стратегічно</w:t>
      </w:r>
      <w:proofErr w:type="spellEnd"/>
      <w:r w:rsidR="00030427" w:rsidRPr="00685A61">
        <w:rPr>
          <w:rFonts w:ascii="Times New Roman" w:hAnsi="Times New Roman" w:cs="Times New Roman"/>
          <w:sz w:val="28"/>
          <w:szCs w:val="28"/>
        </w:rPr>
        <w:t xml:space="preserve"> </w:t>
      </w:r>
      <w:proofErr w:type="spellStart"/>
      <w:r w:rsidR="00030427" w:rsidRPr="00685A61">
        <w:rPr>
          <w:rFonts w:ascii="Times New Roman" w:hAnsi="Times New Roman" w:cs="Times New Roman"/>
          <w:sz w:val="28"/>
          <w:szCs w:val="28"/>
        </w:rPr>
        <w:t>важливі</w:t>
      </w:r>
      <w:proofErr w:type="spellEnd"/>
      <w:r w:rsidR="00030427" w:rsidRPr="00685A61">
        <w:rPr>
          <w:rFonts w:ascii="Times New Roman" w:hAnsi="Times New Roman" w:cs="Times New Roman"/>
          <w:sz w:val="28"/>
          <w:szCs w:val="28"/>
        </w:rPr>
        <w:t xml:space="preserve"> для </w:t>
      </w:r>
      <w:proofErr w:type="spellStart"/>
      <w:proofErr w:type="gramStart"/>
      <w:r w:rsidR="00030427" w:rsidRPr="00685A61">
        <w:rPr>
          <w:rFonts w:ascii="Times New Roman" w:hAnsi="Times New Roman" w:cs="Times New Roman"/>
          <w:sz w:val="28"/>
          <w:szCs w:val="28"/>
        </w:rPr>
        <w:t>п</w:t>
      </w:r>
      <w:proofErr w:type="gramEnd"/>
      <w:r w:rsidR="00030427" w:rsidRPr="00685A61">
        <w:rPr>
          <w:rFonts w:ascii="Times New Roman" w:hAnsi="Times New Roman" w:cs="Times New Roman"/>
          <w:sz w:val="28"/>
          <w:szCs w:val="28"/>
        </w:rPr>
        <w:t>ідприємства</w:t>
      </w:r>
      <w:proofErr w:type="spellEnd"/>
      <w:r w:rsidR="00030427" w:rsidRPr="00685A61">
        <w:rPr>
          <w:rFonts w:ascii="Times New Roman" w:hAnsi="Times New Roman" w:cs="Times New Roman"/>
          <w:sz w:val="28"/>
          <w:szCs w:val="28"/>
        </w:rPr>
        <w:t xml:space="preserve"> </w:t>
      </w:r>
      <w:proofErr w:type="spellStart"/>
      <w:r w:rsidR="00030427" w:rsidRPr="00685A61">
        <w:rPr>
          <w:rFonts w:ascii="Times New Roman" w:hAnsi="Times New Roman" w:cs="Times New Roman"/>
          <w:sz w:val="28"/>
          <w:szCs w:val="28"/>
        </w:rPr>
        <w:t>аспекти</w:t>
      </w:r>
      <w:proofErr w:type="spellEnd"/>
      <w:r w:rsidR="00E50DE5" w:rsidRPr="00685A61">
        <w:rPr>
          <w:rFonts w:ascii="Times New Roman" w:hAnsi="Times New Roman" w:cs="Times New Roman"/>
          <w:sz w:val="28"/>
          <w:szCs w:val="28"/>
          <w:lang w:val="uk-UA"/>
        </w:rPr>
        <w:t xml:space="preserve"> </w:t>
      </w:r>
      <w:proofErr w:type="spellStart"/>
      <w:r w:rsidR="00030427" w:rsidRPr="00685A61">
        <w:rPr>
          <w:rFonts w:ascii="Times New Roman" w:hAnsi="Times New Roman" w:cs="Times New Roman"/>
          <w:sz w:val="28"/>
          <w:szCs w:val="28"/>
        </w:rPr>
        <w:t>зовнішньоекономічної</w:t>
      </w:r>
      <w:proofErr w:type="spellEnd"/>
      <w:r w:rsidR="00030427" w:rsidRPr="00685A61">
        <w:rPr>
          <w:rFonts w:ascii="Times New Roman" w:hAnsi="Times New Roman" w:cs="Times New Roman"/>
          <w:sz w:val="28"/>
          <w:szCs w:val="28"/>
        </w:rPr>
        <w:t xml:space="preserve"> </w:t>
      </w:r>
      <w:proofErr w:type="spellStart"/>
      <w:r w:rsidR="00030427" w:rsidRPr="00685A61">
        <w:rPr>
          <w:rFonts w:ascii="Times New Roman" w:hAnsi="Times New Roman" w:cs="Times New Roman"/>
          <w:sz w:val="28"/>
          <w:szCs w:val="28"/>
        </w:rPr>
        <w:t>діяльності</w:t>
      </w:r>
      <w:proofErr w:type="spellEnd"/>
      <w:r w:rsidR="00030427" w:rsidRPr="00685A61">
        <w:rPr>
          <w:rFonts w:ascii="Times New Roman" w:hAnsi="Times New Roman" w:cs="Times New Roman"/>
          <w:sz w:val="28"/>
          <w:szCs w:val="28"/>
        </w:rPr>
        <w:t xml:space="preserve">. </w:t>
      </w:r>
      <w:r>
        <w:rPr>
          <w:rFonts w:ascii="Times New Roman" w:hAnsi="Times New Roman" w:cs="Times New Roman"/>
          <w:sz w:val="28"/>
          <w:szCs w:val="28"/>
          <w:lang w:val="uk-UA"/>
        </w:rPr>
        <w:t>Підприємство має змогу використовувати</w:t>
      </w:r>
      <w:r w:rsidR="00030427" w:rsidRPr="00685A61">
        <w:rPr>
          <w:rFonts w:ascii="Times New Roman" w:hAnsi="Times New Roman" w:cs="Times New Roman"/>
          <w:sz w:val="28"/>
          <w:szCs w:val="28"/>
          <w:lang w:val="uk-UA"/>
        </w:rPr>
        <w:t xml:space="preserve"> підхід до формулювання цілей зовнішньоекономічної діяльності на засадах системи</w:t>
      </w:r>
      <w:r w:rsidR="00E50DE5" w:rsidRPr="00685A61">
        <w:rPr>
          <w:rFonts w:ascii="Times New Roman" w:hAnsi="Times New Roman" w:cs="Times New Roman"/>
          <w:sz w:val="28"/>
          <w:szCs w:val="28"/>
          <w:lang w:val="uk-UA"/>
        </w:rPr>
        <w:t xml:space="preserve"> </w:t>
      </w:r>
      <w:r w:rsidR="00030427" w:rsidRPr="00685A61">
        <w:rPr>
          <w:rFonts w:ascii="Times New Roman" w:hAnsi="Times New Roman" w:cs="Times New Roman"/>
          <w:sz w:val="28"/>
          <w:szCs w:val="28"/>
          <w:lang w:val="uk-UA"/>
        </w:rPr>
        <w:t>збалансованих індикаторів</w:t>
      </w:r>
      <w:r>
        <w:rPr>
          <w:rFonts w:ascii="Times New Roman" w:hAnsi="Times New Roman" w:cs="Times New Roman"/>
          <w:sz w:val="28"/>
          <w:szCs w:val="28"/>
          <w:lang w:val="uk-UA"/>
        </w:rPr>
        <w:t>, що</w:t>
      </w:r>
      <w:r w:rsidR="00030427" w:rsidRPr="00685A61">
        <w:rPr>
          <w:rFonts w:ascii="Times New Roman" w:hAnsi="Times New Roman" w:cs="Times New Roman"/>
          <w:sz w:val="28"/>
          <w:szCs w:val="28"/>
          <w:lang w:val="uk-UA"/>
        </w:rPr>
        <w:t xml:space="preserve"> базується на взаємозв’язку між стратегічними цілями, що впливає на склад системи</w:t>
      </w:r>
      <w:r w:rsidR="00E50DE5" w:rsidRPr="00685A61">
        <w:rPr>
          <w:rFonts w:ascii="Times New Roman" w:hAnsi="Times New Roman" w:cs="Times New Roman"/>
          <w:sz w:val="28"/>
          <w:szCs w:val="28"/>
          <w:lang w:val="uk-UA"/>
        </w:rPr>
        <w:t xml:space="preserve"> </w:t>
      </w:r>
      <w:r w:rsidR="00030427" w:rsidRPr="00685A61">
        <w:rPr>
          <w:rFonts w:ascii="Times New Roman" w:hAnsi="Times New Roman" w:cs="Times New Roman"/>
          <w:sz w:val="28"/>
          <w:szCs w:val="28"/>
          <w:lang w:val="uk-UA"/>
        </w:rPr>
        <w:t>індикаторів та обумовлює причинно-наслідкові зв’язки між індикаторами, а також на конкретизації стратегічних намірів</w:t>
      </w:r>
      <w:r w:rsidR="00E50DE5" w:rsidRPr="00685A61">
        <w:rPr>
          <w:rFonts w:ascii="Times New Roman" w:hAnsi="Times New Roman" w:cs="Times New Roman"/>
          <w:sz w:val="28"/>
          <w:szCs w:val="28"/>
          <w:lang w:val="uk-UA"/>
        </w:rPr>
        <w:t xml:space="preserve"> </w:t>
      </w:r>
      <w:r w:rsidR="00030427" w:rsidRPr="00685A61">
        <w:rPr>
          <w:rFonts w:ascii="Times New Roman" w:hAnsi="Times New Roman" w:cs="Times New Roman"/>
          <w:sz w:val="28"/>
          <w:szCs w:val="28"/>
          <w:lang w:val="uk-UA"/>
        </w:rPr>
        <w:t>підприємства в сфері зовнішньоекономічної діяльності в оперативних цілях через систему збалансованих індикаторів [2].</w:t>
      </w:r>
    </w:p>
    <w:p w:rsidR="008F1C52" w:rsidRPr="00685A61" w:rsidRDefault="0058720E" w:rsidP="00685A6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даному етапі розвитку економічної системи т</w:t>
      </w:r>
      <w:r w:rsidR="009C475C" w:rsidRPr="00685A61">
        <w:rPr>
          <w:rFonts w:ascii="Times New Roman" w:hAnsi="Times New Roman" w:cs="Times New Roman"/>
          <w:sz w:val="28"/>
          <w:szCs w:val="28"/>
          <w:lang w:val="uk-UA"/>
        </w:rPr>
        <w:t xml:space="preserve">ермін «планування» набув неабиякого поширення та використовується у найрізноманітніших сферах людської діяльності. </w:t>
      </w:r>
      <w:r w:rsidR="005A3F9F">
        <w:rPr>
          <w:rFonts w:ascii="Times New Roman" w:hAnsi="Times New Roman" w:cs="Times New Roman"/>
          <w:sz w:val="28"/>
          <w:szCs w:val="28"/>
          <w:lang w:val="uk-UA"/>
        </w:rPr>
        <w:t>З</w:t>
      </w:r>
      <w:r w:rsidR="009C475C" w:rsidRPr="00685A61">
        <w:rPr>
          <w:rFonts w:ascii="Times New Roman" w:hAnsi="Times New Roman" w:cs="Times New Roman"/>
          <w:sz w:val="28"/>
          <w:szCs w:val="28"/>
          <w:lang w:val="uk-UA"/>
        </w:rPr>
        <w:t xml:space="preserve">агальне призначення цієї функції залишається незмінним та пов’язане із визначенням майбутнього стану об’єкта за певних </w:t>
      </w:r>
      <w:r w:rsidR="005A3F9F" w:rsidRPr="00685A61">
        <w:rPr>
          <w:rFonts w:ascii="Times New Roman" w:hAnsi="Times New Roman" w:cs="Times New Roman"/>
          <w:sz w:val="28"/>
          <w:szCs w:val="28"/>
          <w:lang w:val="uk-UA"/>
        </w:rPr>
        <w:t>майбутніх</w:t>
      </w:r>
      <w:r w:rsidR="009C475C" w:rsidRPr="00685A61">
        <w:rPr>
          <w:rFonts w:ascii="Times New Roman" w:hAnsi="Times New Roman" w:cs="Times New Roman"/>
          <w:sz w:val="28"/>
          <w:szCs w:val="28"/>
          <w:lang w:val="uk-UA"/>
        </w:rPr>
        <w:t xml:space="preserve"> умов. Теоретична та прикладна значущість цієї функції зумовлена, перш за все, необхідністю врахування реальних та потенційних умов середовища функціонування під час формування цільової майбутньої характеристики планового об’єкта, що, своєю чергою, служитиме опорним орієнтиром для подальшої діяльності суб’єктів планування. Фахівці різних видів діяльності вдаються до планування, перш за все, з метою забезпечення стабільного функціонування об’єкта дослідження у наступному періоді розвитку на засадах прогностичного врахування усіх майбутніх змін умов його функціонування. </w:t>
      </w:r>
      <w:r w:rsidR="005A3F9F">
        <w:rPr>
          <w:rFonts w:ascii="Times New Roman" w:hAnsi="Times New Roman" w:cs="Times New Roman"/>
          <w:sz w:val="28"/>
          <w:szCs w:val="28"/>
          <w:lang w:val="uk-UA"/>
        </w:rPr>
        <w:t xml:space="preserve">Відносно </w:t>
      </w:r>
      <w:r w:rsidR="009C475C" w:rsidRPr="0074697A">
        <w:rPr>
          <w:rFonts w:ascii="Times New Roman" w:hAnsi="Times New Roman" w:cs="Times New Roman"/>
          <w:sz w:val="28"/>
          <w:szCs w:val="28"/>
          <w:lang w:val="uk-UA"/>
        </w:rPr>
        <w:t xml:space="preserve">планування у процесі </w:t>
      </w:r>
      <w:proofErr w:type="spellStart"/>
      <w:r w:rsidR="009C475C" w:rsidRPr="0074697A">
        <w:rPr>
          <w:rFonts w:ascii="Times New Roman" w:hAnsi="Times New Roman" w:cs="Times New Roman"/>
          <w:sz w:val="28"/>
          <w:szCs w:val="28"/>
          <w:lang w:val="uk-UA"/>
        </w:rPr>
        <w:t>антисипативного</w:t>
      </w:r>
      <w:proofErr w:type="spellEnd"/>
      <w:r w:rsidR="009C475C" w:rsidRPr="0074697A">
        <w:rPr>
          <w:rFonts w:ascii="Times New Roman" w:hAnsi="Times New Roman" w:cs="Times New Roman"/>
          <w:sz w:val="28"/>
          <w:szCs w:val="28"/>
          <w:lang w:val="uk-UA"/>
        </w:rPr>
        <w:t xml:space="preserve"> управління, то у літературних джерелах, що присвячені особливостям реалізації цього виду управління</w:t>
      </w:r>
      <w:r w:rsidR="005A3F9F">
        <w:rPr>
          <w:rFonts w:ascii="Times New Roman" w:hAnsi="Times New Roman" w:cs="Times New Roman"/>
          <w:sz w:val="28"/>
          <w:szCs w:val="28"/>
          <w:lang w:val="uk-UA"/>
        </w:rPr>
        <w:t xml:space="preserve">, </w:t>
      </w:r>
      <w:r w:rsidR="009C475C" w:rsidRPr="0074697A">
        <w:rPr>
          <w:rFonts w:ascii="Times New Roman" w:hAnsi="Times New Roman" w:cs="Times New Roman"/>
          <w:sz w:val="28"/>
          <w:szCs w:val="28"/>
          <w:lang w:val="uk-UA"/>
        </w:rPr>
        <w:lastRenderedPageBreak/>
        <w:t xml:space="preserve">конкретного виокремлення цієї функції в управлінській технології практично не спостерігається. </w:t>
      </w:r>
      <w:r w:rsidR="0074697A">
        <w:rPr>
          <w:rFonts w:ascii="Times New Roman" w:hAnsi="Times New Roman" w:cs="Times New Roman"/>
          <w:sz w:val="28"/>
          <w:szCs w:val="28"/>
          <w:lang w:val="uk-UA"/>
        </w:rPr>
        <w:t>В</w:t>
      </w:r>
      <w:r w:rsidR="009C475C" w:rsidRPr="0074697A">
        <w:rPr>
          <w:rFonts w:ascii="Times New Roman" w:hAnsi="Times New Roman" w:cs="Times New Roman"/>
          <w:sz w:val="28"/>
          <w:szCs w:val="28"/>
          <w:lang w:val="uk-UA"/>
        </w:rPr>
        <w:t xml:space="preserve">ідсутня чітко </w:t>
      </w:r>
      <w:proofErr w:type="spellStart"/>
      <w:r w:rsidR="009C475C" w:rsidRPr="0074697A">
        <w:rPr>
          <w:rFonts w:ascii="Times New Roman" w:hAnsi="Times New Roman" w:cs="Times New Roman"/>
          <w:sz w:val="28"/>
          <w:szCs w:val="28"/>
          <w:lang w:val="uk-UA"/>
        </w:rPr>
        <w:t>виокремлена</w:t>
      </w:r>
      <w:proofErr w:type="spellEnd"/>
      <w:r w:rsidR="009C475C" w:rsidRPr="0074697A">
        <w:rPr>
          <w:rFonts w:ascii="Times New Roman" w:hAnsi="Times New Roman" w:cs="Times New Roman"/>
          <w:sz w:val="28"/>
          <w:szCs w:val="28"/>
          <w:lang w:val="uk-UA"/>
        </w:rPr>
        <w:t xml:space="preserve">, логічно обґрунтована та уніфікована послідовність здійснення </w:t>
      </w:r>
      <w:proofErr w:type="spellStart"/>
      <w:r w:rsidR="009C475C" w:rsidRPr="0074697A">
        <w:rPr>
          <w:rFonts w:ascii="Times New Roman" w:hAnsi="Times New Roman" w:cs="Times New Roman"/>
          <w:sz w:val="28"/>
          <w:szCs w:val="28"/>
          <w:lang w:val="uk-UA"/>
        </w:rPr>
        <w:t>антисипативного</w:t>
      </w:r>
      <w:proofErr w:type="spellEnd"/>
      <w:r w:rsidR="009C475C" w:rsidRPr="0074697A">
        <w:rPr>
          <w:rFonts w:ascii="Times New Roman" w:hAnsi="Times New Roman" w:cs="Times New Roman"/>
          <w:sz w:val="28"/>
          <w:szCs w:val="28"/>
          <w:lang w:val="uk-UA"/>
        </w:rPr>
        <w:t xml:space="preserve"> планування, а також завершений перелік та змістове наповнення його етапів. </w:t>
      </w:r>
      <w:proofErr w:type="spellStart"/>
      <w:r w:rsidR="0074697A">
        <w:rPr>
          <w:rFonts w:ascii="Times New Roman" w:hAnsi="Times New Roman" w:cs="Times New Roman"/>
          <w:sz w:val="28"/>
          <w:szCs w:val="28"/>
          <w:lang w:val="uk-UA"/>
        </w:rPr>
        <w:t>А</w:t>
      </w:r>
      <w:r w:rsidR="009C475C" w:rsidRPr="0074697A">
        <w:rPr>
          <w:rFonts w:ascii="Times New Roman" w:hAnsi="Times New Roman" w:cs="Times New Roman"/>
          <w:sz w:val="28"/>
          <w:szCs w:val="28"/>
          <w:lang w:val="uk-UA"/>
        </w:rPr>
        <w:t>нтисипативне</w:t>
      </w:r>
      <w:proofErr w:type="spellEnd"/>
      <w:r w:rsidR="009C475C" w:rsidRPr="0074697A">
        <w:rPr>
          <w:rFonts w:ascii="Times New Roman" w:hAnsi="Times New Roman" w:cs="Times New Roman"/>
          <w:sz w:val="28"/>
          <w:szCs w:val="28"/>
          <w:lang w:val="uk-UA"/>
        </w:rPr>
        <w:t xml:space="preserve"> планування </w:t>
      </w:r>
      <w:r w:rsidR="0074697A">
        <w:rPr>
          <w:rFonts w:ascii="Times New Roman" w:hAnsi="Times New Roman" w:cs="Times New Roman"/>
          <w:sz w:val="28"/>
          <w:szCs w:val="28"/>
          <w:lang w:val="uk-UA"/>
        </w:rPr>
        <w:t xml:space="preserve">можна визначити </w:t>
      </w:r>
      <w:r w:rsidR="009C475C" w:rsidRPr="0074697A">
        <w:rPr>
          <w:rFonts w:ascii="Times New Roman" w:hAnsi="Times New Roman" w:cs="Times New Roman"/>
          <w:sz w:val="28"/>
          <w:szCs w:val="28"/>
          <w:lang w:val="uk-UA"/>
        </w:rPr>
        <w:t xml:space="preserve">як вид управлінської діяльності, який пов'язаний із </w:t>
      </w:r>
      <w:proofErr w:type="spellStart"/>
      <w:r w:rsidR="009C475C" w:rsidRPr="0074697A">
        <w:rPr>
          <w:rFonts w:ascii="Times New Roman" w:hAnsi="Times New Roman" w:cs="Times New Roman"/>
          <w:sz w:val="28"/>
          <w:szCs w:val="28"/>
          <w:lang w:val="uk-UA"/>
        </w:rPr>
        <w:t>полівекторним</w:t>
      </w:r>
      <w:proofErr w:type="spellEnd"/>
      <w:r w:rsidR="009C475C" w:rsidRPr="0074697A">
        <w:rPr>
          <w:rFonts w:ascii="Times New Roman" w:hAnsi="Times New Roman" w:cs="Times New Roman"/>
          <w:sz w:val="28"/>
          <w:szCs w:val="28"/>
          <w:lang w:val="uk-UA"/>
        </w:rPr>
        <w:t xml:space="preserve"> дослідженням слабких сигналів у середовищі функціонування підприємства з метою формування на цій основі обґрунтованої інформаційної бази щодо ймовірного виникнення явищ у майбутньому періоді діяльності підприємства. </w:t>
      </w:r>
      <w:proofErr w:type="spellStart"/>
      <w:r w:rsidR="009C475C" w:rsidRPr="00685A61">
        <w:rPr>
          <w:rFonts w:ascii="Times New Roman" w:hAnsi="Times New Roman" w:cs="Times New Roman"/>
          <w:sz w:val="28"/>
          <w:szCs w:val="28"/>
        </w:rPr>
        <w:t>Завершальним</w:t>
      </w:r>
      <w:proofErr w:type="spellEnd"/>
      <w:r w:rsidR="009C475C" w:rsidRPr="00685A61">
        <w:rPr>
          <w:rFonts w:ascii="Times New Roman" w:hAnsi="Times New Roman" w:cs="Times New Roman"/>
          <w:sz w:val="28"/>
          <w:szCs w:val="28"/>
        </w:rPr>
        <w:t xml:space="preserve"> результатом </w:t>
      </w:r>
      <w:proofErr w:type="spellStart"/>
      <w:r w:rsidR="009C475C" w:rsidRPr="00685A61">
        <w:rPr>
          <w:rFonts w:ascii="Times New Roman" w:hAnsi="Times New Roman" w:cs="Times New Roman"/>
          <w:sz w:val="28"/>
          <w:szCs w:val="28"/>
        </w:rPr>
        <w:t>виконання</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антисипативного</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планування</w:t>
      </w:r>
      <w:proofErr w:type="spellEnd"/>
      <w:r w:rsidR="009C475C" w:rsidRPr="00685A61">
        <w:rPr>
          <w:rFonts w:ascii="Times New Roman" w:hAnsi="Times New Roman" w:cs="Times New Roman"/>
          <w:sz w:val="28"/>
          <w:szCs w:val="28"/>
        </w:rPr>
        <w:t xml:space="preserve"> в межах </w:t>
      </w:r>
      <w:proofErr w:type="spellStart"/>
      <w:r w:rsidR="009C475C" w:rsidRPr="00685A61">
        <w:rPr>
          <w:rFonts w:ascii="Times New Roman" w:hAnsi="Times New Roman" w:cs="Times New Roman"/>
          <w:sz w:val="28"/>
          <w:szCs w:val="28"/>
        </w:rPr>
        <w:t>відповідного</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управлінського</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процесу</w:t>
      </w:r>
      <w:proofErr w:type="spellEnd"/>
      <w:r w:rsidR="009C475C" w:rsidRPr="00685A61">
        <w:rPr>
          <w:rFonts w:ascii="Times New Roman" w:hAnsi="Times New Roman" w:cs="Times New Roman"/>
          <w:sz w:val="28"/>
          <w:szCs w:val="28"/>
        </w:rPr>
        <w:t xml:space="preserve"> є </w:t>
      </w:r>
      <w:proofErr w:type="spellStart"/>
      <w:r w:rsidR="009C475C" w:rsidRPr="00685A61">
        <w:rPr>
          <w:rFonts w:ascii="Times New Roman" w:hAnsi="Times New Roman" w:cs="Times New Roman"/>
          <w:sz w:val="28"/>
          <w:szCs w:val="28"/>
        </w:rPr>
        <w:t>антисипативний</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поліваріантний</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сценарій</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розвитку</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слабких</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сигналів</w:t>
      </w:r>
      <w:proofErr w:type="spellEnd"/>
      <w:r w:rsidR="009C475C" w:rsidRPr="00685A61">
        <w:rPr>
          <w:rFonts w:ascii="Times New Roman" w:hAnsi="Times New Roman" w:cs="Times New Roman"/>
          <w:sz w:val="28"/>
          <w:szCs w:val="28"/>
        </w:rPr>
        <w:t xml:space="preserve"> до </w:t>
      </w:r>
      <w:proofErr w:type="spellStart"/>
      <w:r w:rsidR="009C475C" w:rsidRPr="00685A61">
        <w:rPr>
          <w:rFonts w:ascii="Times New Roman" w:hAnsi="Times New Roman" w:cs="Times New Roman"/>
          <w:sz w:val="28"/>
          <w:szCs w:val="28"/>
        </w:rPr>
        <w:t>певних</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потенційних</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явищ</w:t>
      </w:r>
      <w:proofErr w:type="spellEnd"/>
      <w:r w:rsidR="009C475C" w:rsidRPr="00685A61">
        <w:rPr>
          <w:rFonts w:ascii="Times New Roman" w:hAnsi="Times New Roman" w:cs="Times New Roman"/>
          <w:sz w:val="28"/>
          <w:szCs w:val="28"/>
        </w:rPr>
        <w:t xml:space="preserve"> у </w:t>
      </w:r>
      <w:proofErr w:type="spellStart"/>
      <w:r w:rsidR="009C475C" w:rsidRPr="00685A61">
        <w:rPr>
          <w:rFonts w:ascii="Times New Roman" w:hAnsi="Times New Roman" w:cs="Times New Roman"/>
          <w:sz w:val="28"/>
          <w:szCs w:val="28"/>
        </w:rPr>
        <w:t>середовищі</w:t>
      </w:r>
      <w:proofErr w:type="spellEnd"/>
      <w:r w:rsidR="009C475C" w:rsidRPr="00685A61">
        <w:rPr>
          <w:rFonts w:ascii="Times New Roman" w:hAnsi="Times New Roman" w:cs="Times New Roman"/>
          <w:sz w:val="28"/>
          <w:szCs w:val="28"/>
        </w:rPr>
        <w:t xml:space="preserve"> </w:t>
      </w:r>
      <w:proofErr w:type="spellStart"/>
      <w:r w:rsidR="009C475C" w:rsidRPr="00685A61">
        <w:rPr>
          <w:rFonts w:ascii="Times New Roman" w:hAnsi="Times New Roman" w:cs="Times New Roman"/>
          <w:sz w:val="28"/>
          <w:szCs w:val="28"/>
        </w:rPr>
        <w:t>функціонування</w:t>
      </w:r>
      <w:proofErr w:type="spellEnd"/>
      <w:r w:rsidR="009C475C" w:rsidRPr="00685A61">
        <w:rPr>
          <w:rFonts w:ascii="Times New Roman" w:hAnsi="Times New Roman" w:cs="Times New Roman"/>
          <w:sz w:val="28"/>
          <w:szCs w:val="28"/>
        </w:rPr>
        <w:t xml:space="preserve"> </w:t>
      </w:r>
      <w:proofErr w:type="spellStart"/>
      <w:proofErr w:type="gramStart"/>
      <w:r w:rsidR="009C475C" w:rsidRPr="00685A61">
        <w:rPr>
          <w:rFonts w:ascii="Times New Roman" w:hAnsi="Times New Roman" w:cs="Times New Roman"/>
          <w:sz w:val="28"/>
          <w:szCs w:val="28"/>
        </w:rPr>
        <w:t>п</w:t>
      </w:r>
      <w:proofErr w:type="gramEnd"/>
      <w:r w:rsidR="009C475C" w:rsidRPr="00685A61">
        <w:rPr>
          <w:rFonts w:ascii="Times New Roman" w:hAnsi="Times New Roman" w:cs="Times New Roman"/>
          <w:sz w:val="28"/>
          <w:szCs w:val="28"/>
        </w:rPr>
        <w:t>ідприємства</w:t>
      </w:r>
      <w:proofErr w:type="spellEnd"/>
      <w:r w:rsidR="009C475C" w:rsidRPr="00685A61">
        <w:rPr>
          <w:rFonts w:ascii="Times New Roman" w:hAnsi="Times New Roman" w:cs="Times New Roman"/>
          <w:sz w:val="28"/>
          <w:szCs w:val="28"/>
          <w:lang w:val="uk-UA"/>
        </w:rPr>
        <w:t xml:space="preserve"> [3, с. 117-119].</w:t>
      </w:r>
    </w:p>
    <w:p w:rsidR="00824174" w:rsidRDefault="00513E88" w:rsidP="00685A6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Можна виділити р</w:t>
      </w:r>
      <w:r w:rsidR="00A6746D">
        <w:rPr>
          <w:rFonts w:ascii="Times New Roman" w:hAnsi="Times New Roman" w:cs="Times New Roman"/>
          <w:sz w:val="28"/>
          <w:szCs w:val="28"/>
          <w:lang w:val="uk-UA"/>
        </w:rPr>
        <w:t>я</w:t>
      </w:r>
      <w:r>
        <w:rPr>
          <w:rFonts w:ascii="Times New Roman" w:hAnsi="Times New Roman" w:cs="Times New Roman"/>
          <w:sz w:val="28"/>
          <w:szCs w:val="28"/>
          <w:lang w:val="uk-UA"/>
        </w:rPr>
        <w:t>д етапів за якими може здійснюватись планування</w:t>
      </w:r>
      <w:r w:rsidR="00A6746D">
        <w:rPr>
          <w:rFonts w:ascii="Times New Roman" w:hAnsi="Times New Roman" w:cs="Times New Roman"/>
          <w:sz w:val="28"/>
          <w:szCs w:val="28"/>
          <w:lang w:val="uk-UA"/>
        </w:rPr>
        <w:t>, зокрема</w:t>
      </w:r>
      <w:r w:rsidR="007C2CFA" w:rsidRPr="00685A61">
        <w:rPr>
          <w:rFonts w:ascii="Times New Roman" w:hAnsi="Times New Roman" w:cs="Times New Roman"/>
          <w:sz w:val="28"/>
          <w:szCs w:val="28"/>
        </w:rPr>
        <w:t xml:space="preserve">: </w:t>
      </w:r>
    </w:p>
    <w:p w:rsidR="00EA6DD4" w:rsidRDefault="007C2CFA" w:rsidP="00EA6DD4">
      <w:pPr>
        <w:spacing w:after="0" w:line="360" w:lineRule="auto"/>
        <w:ind w:firstLine="567"/>
        <w:jc w:val="both"/>
        <w:rPr>
          <w:rFonts w:ascii="Times New Roman" w:hAnsi="Times New Roman" w:cs="Times New Roman"/>
          <w:sz w:val="28"/>
          <w:szCs w:val="28"/>
          <w:lang w:val="uk-UA"/>
        </w:rPr>
      </w:pPr>
      <w:r w:rsidRPr="00685A61">
        <w:rPr>
          <w:rFonts w:ascii="Times New Roman" w:hAnsi="Times New Roman" w:cs="Times New Roman"/>
          <w:sz w:val="28"/>
          <w:szCs w:val="28"/>
        </w:rPr>
        <w:t xml:space="preserve">1. </w:t>
      </w:r>
      <w:proofErr w:type="spellStart"/>
      <w:r w:rsidRPr="00685A61">
        <w:rPr>
          <w:rFonts w:ascii="Times New Roman" w:hAnsi="Times New Roman" w:cs="Times New Roman"/>
          <w:sz w:val="28"/>
          <w:szCs w:val="28"/>
        </w:rPr>
        <w:t>Визначення</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мі</w:t>
      </w:r>
      <w:proofErr w:type="gramStart"/>
      <w:r w:rsidRPr="00685A61">
        <w:rPr>
          <w:rFonts w:ascii="Times New Roman" w:hAnsi="Times New Roman" w:cs="Times New Roman"/>
          <w:sz w:val="28"/>
          <w:szCs w:val="28"/>
        </w:rPr>
        <w:t>с</w:t>
      </w:r>
      <w:proofErr w:type="gramEnd"/>
      <w:r w:rsidRPr="00685A61">
        <w:rPr>
          <w:rFonts w:ascii="Times New Roman" w:hAnsi="Times New Roman" w:cs="Times New Roman"/>
          <w:sz w:val="28"/>
          <w:szCs w:val="28"/>
        </w:rPr>
        <w:t>ії</w:t>
      </w:r>
      <w:proofErr w:type="spellEnd"/>
      <w:r w:rsidRPr="00685A61">
        <w:rPr>
          <w:rFonts w:ascii="Times New Roman" w:hAnsi="Times New Roman" w:cs="Times New Roman"/>
          <w:sz w:val="28"/>
          <w:szCs w:val="28"/>
        </w:rPr>
        <w:t xml:space="preserve"> та комплексу </w:t>
      </w:r>
      <w:proofErr w:type="spellStart"/>
      <w:r w:rsidRPr="00685A61">
        <w:rPr>
          <w:rFonts w:ascii="Times New Roman" w:hAnsi="Times New Roman" w:cs="Times New Roman"/>
          <w:sz w:val="28"/>
          <w:szCs w:val="28"/>
        </w:rPr>
        <w:t>завдань</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Складання</w:t>
      </w:r>
      <w:proofErr w:type="spellEnd"/>
      <w:r w:rsidRPr="00685A61">
        <w:rPr>
          <w:rFonts w:ascii="Times New Roman" w:hAnsi="Times New Roman" w:cs="Times New Roman"/>
          <w:sz w:val="28"/>
          <w:szCs w:val="28"/>
        </w:rPr>
        <w:t xml:space="preserve"> </w:t>
      </w:r>
      <w:r w:rsidR="00EA6DD4">
        <w:rPr>
          <w:rFonts w:ascii="Times New Roman" w:hAnsi="Times New Roman" w:cs="Times New Roman"/>
          <w:sz w:val="28"/>
          <w:szCs w:val="28"/>
          <w:lang w:val="uk-UA"/>
        </w:rPr>
        <w:t>«</w:t>
      </w:r>
      <w:r w:rsidRPr="00685A61">
        <w:rPr>
          <w:rFonts w:ascii="Times New Roman" w:hAnsi="Times New Roman" w:cs="Times New Roman"/>
          <w:sz w:val="28"/>
          <w:szCs w:val="28"/>
        </w:rPr>
        <w:t xml:space="preserve">дерева </w:t>
      </w:r>
      <w:proofErr w:type="spellStart"/>
      <w:r w:rsidRPr="00685A61">
        <w:rPr>
          <w:rFonts w:ascii="Times New Roman" w:hAnsi="Times New Roman" w:cs="Times New Roman"/>
          <w:sz w:val="28"/>
          <w:szCs w:val="28"/>
        </w:rPr>
        <w:t>завдань</w:t>
      </w:r>
      <w:proofErr w:type="spellEnd"/>
      <w:r w:rsidR="00EA6DD4">
        <w:rPr>
          <w:rFonts w:ascii="Times New Roman" w:hAnsi="Times New Roman" w:cs="Times New Roman"/>
          <w:sz w:val="28"/>
          <w:szCs w:val="28"/>
          <w:lang w:val="uk-UA"/>
        </w:rPr>
        <w:t>»</w:t>
      </w:r>
      <w:r w:rsidRPr="00685A61">
        <w:rPr>
          <w:rFonts w:ascii="Times New Roman" w:hAnsi="Times New Roman" w:cs="Times New Roman"/>
          <w:sz w:val="28"/>
          <w:szCs w:val="28"/>
        </w:rPr>
        <w:t>.</w:t>
      </w:r>
    </w:p>
    <w:p w:rsidR="00824174" w:rsidRDefault="007C2CFA" w:rsidP="00EA6DD4">
      <w:pPr>
        <w:spacing w:after="0" w:line="360" w:lineRule="auto"/>
        <w:ind w:firstLine="567"/>
        <w:jc w:val="both"/>
        <w:rPr>
          <w:rFonts w:ascii="Times New Roman" w:hAnsi="Times New Roman" w:cs="Times New Roman"/>
          <w:sz w:val="28"/>
          <w:szCs w:val="28"/>
          <w:lang w:val="uk-UA"/>
        </w:rPr>
      </w:pPr>
      <w:r w:rsidRPr="00685A61">
        <w:rPr>
          <w:rFonts w:ascii="Times New Roman" w:hAnsi="Times New Roman" w:cs="Times New Roman"/>
          <w:sz w:val="28"/>
          <w:szCs w:val="28"/>
        </w:rPr>
        <w:t xml:space="preserve">2. </w:t>
      </w:r>
      <w:proofErr w:type="spellStart"/>
      <w:r w:rsidRPr="00685A61">
        <w:rPr>
          <w:rFonts w:ascii="Times New Roman" w:hAnsi="Times New Roman" w:cs="Times New Roman"/>
          <w:sz w:val="28"/>
          <w:szCs w:val="28"/>
        </w:rPr>
        <w:t>Аналіз</w:t>
      </w:r>
      <w:proofErr w:type="spellEnd"/>
      <w:r w:rsidRPr="00685A61">
        <w:rPr>
          <w:rFonts w:ascii="Times New Roman" w:hAnsi="Times New Roman" w:cs="Times New Roman"/>
          <w:sz w:val="28"/>
          <w:szCs w:val="28"/>
        </w:rPr>
        <w:t xml:space="preserve"> і </w:t>
      </w:r>
      <w:proofErr w:type="spellStart"/>
      <w:r w:rsidRPr="00685A61">
        <w:rPr>
          <w:rFonts w:ascii="Times New Roman" w:hAnsi="Times New Roman" w:cs="Times New Roman"/>
          <w:sz w:val="28"/>
          <w:szCs w:val="28"/>
        </w:rPr>
        <w:t>оцінка</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внутрішнього</w:t>
      </w:r>
      <w:proofErr w:type="spellEnd"/>
      <w:r w:rsidRPr="00685A61">
        <w:rPr>
          <w:rFonts w:ascii="Times New Roman" w:hAnsi="Times New Roman" w:cs="Times New Roman"/>
          <w:sz w:val="28"/>
          <w:szCs w:val="28"/>
        </w:rPr>
        <w:t xml:space="preserve"> та </w:t>
      </w:r>
      <w:proofErr w:type="spellStart"/>
      <w:r w:rsidRPr="00685A61">
        <w:rPr>
          <w:rFonts w:ascii="Times New Roman" w:hAnsi="Times New Roman" w:cs="Times New Roman"/>
          <w:sz w:val="28"/>
          <w:szCs w:val="28"/>
        </w:rPr>
        <w:t>зовнішнього</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середовищ</w:t>
      </w:r>
      <w:proofErr w:type="spellEnd"/>
      <w:r w:rsidRPr="00685A61">
        <w:rPr>
          <w:rFonts w:ascii="Times New Roman" w:hAnsi="Times New Roman" w:cs="Times New Roman"/>
          <w:sz w:val="28"/>
          <w:szCs w:val="28"/>
        </w:rPr>
        <w:t xml:space="preserve">. </w:t>
      </w:r>
    </w:p>
    <w:p w:rsidR="00824174" w:rsidRDefault="007C2CFA" w:rsidP="00685A61">
      <w:pPr>
        <w:spacing w:after="0" w:line="360" w:lineRule="auto"/>
        <w:ind w:firstLine="567"/>
        <w:jc w:val="both"/>
        <w:rPr>
          <w:rFonts w:ascii="Times New Roman" w:hAnsi="Times New Roman" w:cs="Times New Roman"/>
          <w:sz w:val="28"/>
          <w:szCs w:val="28"/>
          <w:lang w:val="uk-UA"/>
        </w:rPr>
      </w:pPr>
      <w:r w:rsidRPr="00EA6DD4">
        <w:rPr>
          <w:rFonts w:ascii="Times New Roman" w:hAnsi="Times New Roman" w:cs="Times New Roman"/>
          <w:sz w:val="28"/>
          <w:szCs w:val="28"/>
          <w:lang w:val="uk-UA"/>
        </w:rPr>
        <w:t xml:space="preserve">3. Стратегічний аналіз. </w:t>
      </w:r>
      <w:r w:rsidR="00EA6DD4">
        <w:rPr>
          <w:rFonts w:ascii="Times New Roman" w:hAnsi="Times New Roman" w:cs="Times New Roman"/>
          <w:sz w:val="28"/>
          <w:szCs w:val="28"/>
          <w:lang w:val="uk-UA"/>
        </w:rPr>
        <w:t xml:space="preserve">Підприємство </w:t>
      </w:r>
      <w:r w:rsidRPr="00EA6DD4">
        <w:rPr>
          <w:rFonts w:ascii="Times New Roman" w:hAnsi="Times New Roman" w:cs="Times New Roman"/>
          <w:sz w:val="28"/>
          <w:szCs w:val="28"/>
          <w:lang w:val="uk-UA"/>
        </w:rPr>
        <w:t>порівнює завдання і результат</w:t>
      </w:r>
      <w:r w:rsidR="00EA6DD4">
        <w:rPr>
          <w:rFonts w:ascii="Times New Roman" w:hAnsi="Times New Roman" w:cs="Times New Roman"/>
          <w:sz w:val="28"/>
          <w:szCs w:val="28"/>
          <w:lang w:val="uk-UA"/>
        </w:rPr>
        <w:t>и дослідження факторів внутріш</w:t>
      </w:r>
      <w:r w:rsidRPr="00EA6DD4">
        <w:rPr>
          <w:rFonts w:ascii="Times New Roman" w:hAnsi="Times New Roman" w:cs="Times New Roman"/>
          <w:sz w:val="28"/>
          <w:szCs w:val="28"/>
          <w:lang w:val="uk-UA"/>
        </w:rPr>
        <w:t xml:space="preserve">нього й зовнішнього середовищ, визначає розрив між ними, формує різноманітні варіанти стратегій. </w:t>
      </w:r>
    </w:p>
    <w:p w:rsidR="00824174" w:rsidRDefault="007C2CFA" w:rsidP="00685A61">
      <w:pPr>
        <w:spacing w:after="0" w:line="360" w:lineRule="auto"/>
        <w:ind w:firstLine="567"/>
        <w:jc w:val="both"/>
        <w:rPr>
          <w:rFonts w:ascii="Times New Roman" w:hAnsi="Times New Roman" w:cs="Times New Roman"/>
          <w:sz w:val="28"/>
          <w:szCs w:val="28"/>
          <w:lang w:val="uk-UA"/>
        </w:rPr>
      </w:pPr>
      <w:r w:rsidRPr="00685A61">
        <w:rPr>
          <w:rFonts w:ascii="Times New Roman" w:hAnsi="Times New Roman" w:cs="Times New Roman"/>
          <w:sz w:val="28"/>
          <w:szCs w:val="28"/>
        </w:rPr>
        <w:t xml:space="preserve">4. </w:t>
      </w:r>
      <w:proofErr w:type="spellStart"/>
      <w:r w:rsidRPr="00685A61">
        <w:rPr>
          <w:rFonts w:ascii="Times New Roman" w:hAnsi="Times New Roman" w:cs="Times New Roman"/>
          <w:sz w:val="28"/>
          <w:szCs w:val="28"/>
        </w:rPr>
        <w:t>Порівняння</w:t>
      </w:r>
      <w:proofErr w:type="spellEnd"/>
      <w:r w:rsidRPr="00685A61">
        <w:rPr>
          <w:rFonts w:ascii="Times New Roman" w:hAnsi="Times New Roman" w:cs="Times New Roman"/>
          <w:sz w:val="28"/>
          <w:szCs w:val="28"/>
        </w:rPr>
        <w:t xml:space="preserve"> та </w:t>
      </w:r>
      <w:proofErr w:type="spellStart"/>
      <w:r w:rsidRPr="00685A61">
        <w:rPr>
          <w:rFonts w:ascii="Times New Roman" w:hAnsi="Times New Roman" w:cs="Times New Roman"/>
          <w:sz w:val="28"/>
          <w:szCs w:val="28"/>
        </w:rPr>
        <w:t>визначення</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однієї</w:t>
      </w:r>
      <w:proofErr w:type="spellEnd"/>
      <w:r w:rsidRPr="00685A61">
        <w:rPr>
          <w:rFonts w:ascii="Times New Roman" w:hAnsi="Times New Roman" w:cs="Times New Roman"/>
          <w:sz w:val="28"/>
          <w:szCs w:val="28"/>
        </w:rPr>
        <w:t xml:space="preserve"> з </w:t>
      </w:r>
      <w:proofErr w:type="spellStart"/>
      <w:r w:rsidRPr="00685A61">
        <w:rPr>
          <w:rFonts w:ascii="Times New Roman" w:hAnsi="Times New Roman" w:cs="Times New Roman"/>
          <w:sz w:val="28"/>
          <w:szCs w:val="28"/>
        </w:rPr>
        <w:t>альтерн</w:t>
      </w:r>
      <w:r w:rsidR="00824174">
        <w:rPr>
          <w:rFonts w:ascii="Times New Roman" w:hAnsi="Times New Roman" w:cs="Times New Roman"/>
          <w:sz w:val="28"/>
          <w:szCs w:val="28"/>
        </w:rPr>
        <w:t>ативних</w:t>
      </w:r>
      <w:proofErr w:type="spellEnd"/>
      <w:r w:rsidR="00824174">
        <w:rPr>
          <w:rFonts w:ascii="Times New Roman" w:hAnsi="Times New Roman" w:cs="Times New Roman"/>
          <w:sz w:val="28"/>
          <w:szCs w:val="28"/>
        </w:rPr>
        <w:t xml:space="preserve"> </w:t>
      </w:r>
      <w:proofErr w:type="spellStart"/>
      <w:r w:rsidR="00824174">
        <w:rPr>
          <w:rFonts w:ascii="Times New Roman" w:hAnsi="Times New Roman" w:cs="Times New Roman"/>
          <w:sz w:val="28"/>
          <w:szCs w:val="28"/>
        </w:rPr>
        <w:t>стратегій</w:t>
      </w:r>
      <w:proofErr w:type="spellEnd"/>
      <w:r w:rsidR="00824174">
        <w:rPr>
          <w:rFonts w:ascii="Times New Roman" w:hAnsi="Times New Roman" w:cs="Times New Roman"/>
          <w:sz w:val="28"/>
          <w:szCs w:val="28"/>
        </w:rPr>
        <w:t xml:space="preserve">, </w:t>
      </w:r>
      <w:proofErr w:type="spellStart"/>
      <w:r w:rsidR="00824174">
        <w:rPr>
          <w:rFonts w:ascii="Times New Roman" w:hAnsi="Times New Roman" w:cs="Times New Roman"/>
          <w:sz w:val="28"/>
          <w:szCs w:val="28"/>
        </w:rPr>
        <w:t>її</w:t>
      </w:r>
      <w:proofErr w:type="spellEnd"/>
      <w:r w:rsidR="00824174">
        <w:rPr>
          <w:rFonts w:ascii="Times New Roman" w:hAnsi="Times New Roman" w:cs="Times New Roman"/>
          <w:sz w:val="28"/>
          <w:szCs w:val="28"/>
        </w:rPr>
        <w:t xml:space="preserve"> </w:t>
      </w:r>
      <w:proofErr w:type="spellStart"/>
      <w:r w:rsidR="00824174">
        <w:rPr>
          <w:rFonts w:ascii="Times New Roman" w:hAnsi="Times New Roman" w:cs="Times New Roman"/>
          <w:sz w:val="28"/>
          <w:szCs w:val="28"/>
        </w:rPr>
        <w:t>розробка</w:t>
      </w:r>
      <w:proofErr w:type="spellEnd"/>
      <w:r w:rsidR="00824174">
        <w:rPr>
          <w:rFonts w:ascii="Times New Roman" w:hAnsi="Times New Roman" w:cs="Times New Roman"/>
          <w:sz w:val="28"/>
          <w:szCs w:val="28"/>
        </w:rPr>
        <w:t>.</w:t>
      </w:r>
    </w:p>
    <w:p w:rsidR="00824174" w:rsidRDefault="007C2CFA" w:rsidP="00685A61">
      <w:pPr>
        <w:spacing w:after="0" w:line="360" w:lineRule="auto"/>
        <w:ind w:firstLine="567"/>
        <w:jc w:val="both"/>
        <w:rPr>
          <w:rFonts w:ascii="Times New Roman" w:hAnsi="Times New Roman" w:cs="Times New Roman"/>
          <w:sz w:val="28"/>
          <w:szCs w:val="28"/>
          <w:lang w:val="uk-UA"/>
        </w:rPr>
      </w:pPr>
      <w:r w:rsidRPr="00685A61">
        <w:rPr>
          <w:rFonts w:ascii="Times New Roman" w:hAnsi="Times New Roman" w:cs="Times New Roman"/>
          <w:sz w:val="28"/>
          <w:szCs w:val="28"/>
        </w:rPr>
        <w:t xml:space="preserve">5. </w:t>
      </w:r>
      <w:proofErr w:type="spellStart"/>
      <w:r w:rsidRPr="00685A61">
        <w:rPr>
          <w:rFonts w:ascii="Times New Roman" w:hAnsi="Times New Roman" w:cs="Times New Roman"/>
          <w:sz w:val="28"/>
          <w:szCs w:val="28"/>
        </w:rPr>
        <w:t>Готується</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остаточний</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стратегічний</w:t>
      </w:r>
      <w:proofErr w:type="spellEnd"/>
      <w:r w:rsidRPr="00685A61">
        <w:rPr>
          <w:rFonts w:ascii="Times New Roman" w:hAnsi="Times New Roman" w:cs="Times New Roman"/>
          <w:sz w:val="28"/>
          <w:szCs w:val="28"/>
        </w:rPr>
        <w:t xml:space="preserve"> план</w:t>
      </w:r>
      <w:r w:rsidR="00824174">
        <w:rPr>
          <w:rFonts w:ascii="Times New Roman" w:hAnsi="Times New Roman" w:cs="Times New Roman"/>
          <w:sz w:val="28"/>
          <w:szCs w:val="28"/>
        </w:rPr>
        <w:t xml:space="preserve"> </w:t>
      </w:r>
      <w:proofErr w:type="spellStart"/>
      <w:r w:rsidR="00824174">
        <w:rPr>
          <w:rFonts w:ascii="Times New Roman" w:hAnsi="Times New Roman" w:cs="Times New Roman"/>
          <w:sz w:val="28"/>
          <w:szCs w:val="28"/>
        </w:rPr>
        <w:t>діяльності</w:t>
      </w:r>
      <w:proofErr w:type="spellEnd"/>
      <w:r w:rsidR="00824174">
        <w:rPr>
          <w:rFonts w:ascii="Times New Roman" w:hAnsi="Times New Roman" w:cs="Times New Roman"/>
          <w:sz w:val="28"/>
          <w:szCs w:val="28"/>
        </w:rPr>
        <w:t xml:space="preserve"> </w:t>
      </w:r>
      <w:proofErr w:type="spellStart"/>
      <w:r w:rsidR="00824174">
        <w:rPr>
          <w:rFonts w:ascii="Times New Roman" w:hAnsi="Times New Roman" w:cs="Times New Roman"/>
          <w:sz w:val="28"/>
          <w:szCs w:val="28"/>
        </w:rPr>
        <w:t>фірми</w:t>
      </w:r>
      <w:proofErr w:type="spellEnd"/>
      <w:r w:rsidR="00824174">
        <w:rPr>
          <w:rFonts w:ascii="Times New Roman" w:hAnsi="Times New Roman" w:cs="Times New Roman"/>
          <w:sz w:val="28"/>
          <w:szCs w:val="28"/>
        </w:rPr>
        <w:t xml:space="preserve"> в </w:t>
      </w:r>
      <w:proofErr w:type="spellStart"/>
      <w:r w:rsidR="00824174">
        <w:rPr>
          <w:rFonts w:ascii="Times New Roman" w:hAnsi="Times New Roman" w:cs="Times New Roman"/>
          <w:sz w:val="28"/>
          <w:szCs w:val="28"/>
        </w:rPr>
        <w:t>галузі</w:t>
      </w:r>
      <w:proofErr w:type="spellEnd"/>
      <w:r w:rsidR="00824174">
        <w:rPr>
          <w:rFonts w:ascii="Times New Roman" w:hAnsi="Times New Roman" w:cs="Times New Roman"/>
          <w:sz w:val="28"/>
          <w:szCs w:val="28"/>
        </w:rPr>
        <w:t xml:space="preserve"> ЗЕД.</w:t>
      </w:r>
    </w:p>
    <w:p w:rsidR="00824174" w:rsidRDefault="007C2CFA" w:rsidP="00685A61">
      <w:pPr>
        <w:spacing w:after="0" w:line="360" w:lineRule="auto"/>
        <w:ind w:firstLine="567"/>
        <w:jc w:val="both"/>
        <w:rPr>
          <w:rFonts w:ascii="Times New Roman" w:hAnsi="Times New Roman" w:cs="Times New Roman"/>
          <w:sz w:val="28"/>
          <w:szCs w:val="28"/>
          <w:lang w:val="uk-UA"/>
        </w:rPr>
      </w:pPr>
      <w:r w:rsidRPr="00685A61">
        <w:rPr>
          <w:rFonts w:ascii="Times New Roman" w:hAnsi="Times New Roman" w:cs="Times New Roman"/>
          <w:sz w:val="28"/>
          <w:szCs w:val="28"/>
        </w:rPr>
        <w:t xml:space="preserve">6. </w:t>
      </w:r>
      <w:proofErr w:type="spellStart"/>
      <w:r w:rsidRPr="00685A61">
        <w:rPr>
          <w:rFonts w:ascii="Times New Roman" w:hAnsi="Times New Roman" w:cs="Times New Roman"/>
          <w:sz w:val="28"/>
          <w:szCs w:val="28"/>
        </w:rPr>
        <w:t>Середньотривале</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планування</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Розроблення</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середньотривалих</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планів</w:t>
      </w:r>
      <w:proofErr w:type="spellEnd"/>
      <w:r w:rsidRPr="00685A61">
        <w:rPr>
          <w:rFonts w:ascii="Times New Roman" w:hAnsi="Times New Roman" w:cs="Times New Roman"/>
          <w:sz w:val="28"/>
          <w:szCs w:val="28"/>
        </w:rPr>
        <w:t xml:space="preserve"> і </w:t>
      </w:r>
      <w:proofErr w:type="spellStart"/>
      <w:r w:rsidRPr="00685A61">
        <w:rPr>
          <w:rFonts w:ascii="Times New Roman" w:hAnsi="Times New Roman" w:cs="Times New Roman"/>
          <w:sz w:val="28"/>
          <w:szCs w:val="28"/>
        </w:rPr>
        <w:t>програм</w:t>
      </w:r>
      <w:proofErr w:type="spellEnd"/>
      <w:r w:rsidRPr="00685A61">
        <w:rPr>
          <w:rFonts w:ascii="Times New Roman" w:hAnsi="Times New Roman" w:cs="Times New Roman"/>
          <w:sz w:val="28"/>
          <w:szCs w:val="28"/>
        </w:rPr>
        <w:t xml:space="preserve">. </w:t>
      </w:r>
    </w:p>
    <w:p w:rsidR="002D148E" w:rsidRDefault="007C2CFA" w:rsidP="00685A61">
      <w:pPr>
        <w:spacing w:after="0" w:line="360" w:lineRule="auto"/>
        <w:ind w:firstLine="567"/>
        <w:jc w:val="both"/>
        <w:rPr>
          <w:rFonts w:ascii="Times New Roman" w:hAnsi="Times New Roman" w:cs="Times New Roman"/>
          <w:sz w:val="28"/>
          <w:szCs w:val="28"/>
          <w:lang w:val="uk-UA"/>
        </w:rPr>
      </w:pPr>
      <w:r w:rsidRPr="00685A61">
        <w:rPr>
          <w:rFonts w:ascii="Times New Roman" w:hAnsi="Times New Roman" w:cs="Times New Roman"/>
          <w:sz w:val="28"/>
          <w:szCs w:val="28"/>
        </w:rPr>
        <w:t xml:space="preserve">7. На </w:t>
      </w:r>
      <w:proofErr w:type="spellStart"/>
      <w:r w:rsidRPr="00685A61">
        <w:rPr>
          <w:rFonts w:ascii="Times New Roman" w:hAnsi="Times New Roman" w:cs="Times New Roman"/>
          <w:sz w:val="28"/>
          <w:szCs w:val="28"/>
        </w:rPr>
        <w:t>основі</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стратегічного</w:t>
      </w:r>
      <w:proofErr w:type="spellEnd"/>
      <w:r w:rsidRPr="00685A61">
        <w:rPr>
          <w:rFonts w:ascii="Times New Roman" w:hAnsi="Times New Roman" w:cs="Times New Roman"/>
          <w:sz w:val="28"/>
          <w:szCs w:val="28"/>
        </w:rPr>
        <w:t xml:space="preserve"> та </w:t>
      </w:r>
      <w:proofErr w:type="spellStart"/>
      <w:r w:rsidRPr="00685A61">
        <w:rPr>
          <w:rFonts w:ascii="Times New Roman" w:hAnsi="Times New Roman" w:cs="Times New Roman"/>
          <w:sz w:val="28"/>
          <w:szCs w:val="28"/>
        </w:rPr>
        <w:t>середньотривалого</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планування</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розробляються</w:t>
      </w:r>
      <w:proofErr w:type="spellEnd"/>
      <w:r w:rsidRPr="00685A61">
        <w:rPr>
          <w:rFonts w:ascii="Times New Roman" w:hAnsi="Times New Roman" w:cs="Times New Roman"/>
          <w:sz w:val="28"/>
          <w:szCs w:val="28"/>
        </w:rPr>
        <w:t xml:space="preserve"> </w:t>
      </w:r>
      <w:proofErr w:type="spellStart"/>
      <w:proofErr w:type="gramStart"/>
      <w:r w:rsidRPr="00685A61">
        <w:rPr>
          <w:rFonts w:ascii="Times New Roman" w:hAnsi="Times New Roman" w:cs="Times New Roman"/>
          <w:sz w:val="28"/>
          <w:szCs w:val="28"/>
        </w:rPr>
        <w:t>р</w:t>
      </w:r>
      <w:proofErr w:type="gramEnd"/>
      <w:r w:rsidRPr="00685A61">
        <w:rPr>
          <w:rFonts w:ascii="Times New Roman" w:hAnsi="Times New Roman" w:cs="Times New Roman"/>
          <w:sz w:val="28"/>
          <w:szCs w:val="28"/>
        </w:rPr>
        <w:t>ічні</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оперативні</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плани</w:t>
      </w:r>
      <w:proofErr w:type="spellEnd"/>
      <w:r w:rsidRPr="00685A61">
        <w:rPr>
          <w:rFonts w:ascii="Times New Roman" w:hAnsi="Times New Roman" w:cs="Times New Roman"/>
          <w:sz w:val="28"/>
          <w:szCs w:val="28"/>
        </w:rPr>
        <w:t xml:space="preserve"> і </w:t>
      </w:r>
      <w:proofErr w:type="spellStart"/>
      <w:r w:rsidRPr="00685A61">
        <w:rPr>
          <w:rFonts w:ascii="Times New Roman" w:hAnsi="Times New Roman" w:cs="Times New Roman"/>
          <w:sz w:val="28"/>
          <w:szCs w:val="28"/>
        </w:rPr>
        <w:t>проекти</w:t>
      </w:r>
      <w:proofErr w:type="spellEnd"/>
      <w:r w:rsidRPr="00685A61">
        <w:rPr>
          <w:rFonts w:ascii="Times New Roman" w:hAnsi="Times New Roman" w:cs="Times New Roman"/>
          <w:sz w:val="28"/>
          <w:szCs w:val="28"/>
        </w:rPr>
        <w:t xml:space="preserve">. </w:t>
      </w:r>
    </w:p>
    <w:p w:rsidR="006B658E" w:rsidRDefault="007C2CFA" w:rsidP="00685A61">
      <w:pPr>
        <w:spacing w:after="0" w:line="360" w:lineRule="auto"/>
        <w:ind w:firstLine="567"/>
        <w:jc w:val="both"/>
        <w:rPr>
          <w:rFonts w:ascii="Times New Roman" w:hAnsi="Times New Roman" w:cs="Times New Roman"/>
          <w:sz w:val="28"/>
          <w:szCs w:val="28"/>
          <w:lang w:val="uk-UA"/>
        </w:rPr>
      </w:pPr>
      <w:r w:rsidRPr="00685A61">
        <w:rPr>
          <w:rFonts w:ascii="Times New Roman" w:hAnsi="Times New Roman" w:cs="Times New Roman"/>
          <w:sz w:val="28"/>
          <w:szCs w:val="28"/>
        </w:rPr>
        <w:t xml:space="preserve">8. Контроль за </w:t>
      </w:r>
      <w:proofErr w:type="spellStart"/>
      <w:r w:rsidRPr="00685A61">
        <w:rPr>
          <w:rFonts w:ascii="Times New Roman" w:hAnsi="Times New Roman" w:cs="Times New Roman"/>
          <w:sz w:val="28"/>
          <w:szCs w:val="28"/>
        </w:rPr>
        <w:t>виконанням</w:t>
      </w:r>
      <w:proofErr w:type="spellEnd"/>
      <w:r w:rsidRPr="00685A61">
        <w:rPr>
          <w:rFonts w:ascii="Times New Roman" w:hAnsi="Times New Roman" w:cs="Times New Roman"/>
          <w:sz w:val="28"/>
          <w:szCs w:val="28"/>
        </w:rPr>
        <w:t xml:space="preserve"> </w:t>
      </w:r>
      <w:proofErr w:type="spellStart"/>
      <w:proofErr w:type="gramStart"/>
      <w:r w:rsidRPr="00685A61">
        <w:rPr>
          <w:rFonts w:ascii="Times New Roman" w:hAnsi="Times New Roman" w:cs="Times New Roman"/>
          <w:sz w:val="28"/>
          <w:szCs w:val="28"/>
        </w:rPr>
        <w:t>р</w:t>
      </w:r>
      <w:proofErr w:type="gramEnd"/>
      <w:r w:rsidRPr="00685A61">
        <w:rPr>
          <w:rFonts w:ascii="Times New Roman" w:hAnsi="Times New Roman" w:cs="Times New Roman"/>
          <w:sz w:val="28"/>
          <w:szCs w:val="28"/>
        </w:rPr>
        <w:t>ішень</w:t>
      </w:r>
      <w:proofErr w:type="spellEnd"/>
      <w:r w:rsidRPr="00685A61">
        <w:rPr>
          <w:rFonts w:ascii="Times New Roman" w:hAnsi="Times New Roman" w:cs="Times New Roman"/>
          <w:sz w:val="28"/>
          <w:szCs w:val="28"/>
        </w:rPr>
        <w:t xml:space="preserve">, </w:t>
      </w:r>
      <w:proofErr w:type="spellStart"/>
      <w:r w:rsidRPr="00685A61">
        <w:rPr>
          <w:rFonts w:ascii="Times New Roman" w:hAnsi="Times New Roman" w:cs="Times New Roman"/>
          <w:sz w:val="28"/>
          <w:szCs w:val="28"/>
        </w:rPr>
        <w:t>втілених</w:t>
      </w:r>
      <w:proofErr w:type="spellEnd"/>
      <w:r w:rsidRPr="00685A61">
        <w:rPr>
          <w:rFonts w:ascii="Times New Roman" w:hAnsi="Times New Roman" w:cs="Times New Roman"/>
          <w:sz w:val="28"/>
          <w:szCs w:val="28"/>
        </w:rPr>
        <w:t xml:space="preserve"> у планах. </w:t>
      </w:r>
    </w:p>
    <w:p w:rsidR="007C2CFA" w:rsidRPr="00685A61" w:rsidRDefault="006B658E" w:rsidP="00685A6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Останній зазначений</w:t>
      </w:r>
      <w:r w:rsidR="002D148E" w:rsidRPr="006B658E">
        <w:rPr>
          <w:rFonts w:ascii="Times New Roman" w:hAnsi="Times New Roman" w:cs="Times New Roman"/>
          <w:sz w:val="28"/>
          <w:szCs w:val="28"/>
          <w:lang w:val="uk-UA"/>
        </w:rPr>
        <w:t xml:space="preserve"> етап не є стадією безпосеред</w:t>
      </w:r>
      <w:r w:rsidR="007C2CFA" w:rsidRPr="006B658E">
        <w:rPr>
          <w:rFonts w:ascii="Times New Roman" w:hAnsi="Times New Roman" w:cs="Times New Roman"/>
          <w:sz w:val="28"/>
          <w:szCs w:val="28"/>
          <w:lang w:val="uk-UA"/>
        </w:rPr>
        <w:t xml:space="preserve">нього процесу планування, проте він має важливе значення для планування та реалізації стратегії ЗЕД підприємства, тому що дає можливість більш раннього виявлення можливого розриву між плановими показниками і фактичним виконанням та </w:t>
      </w:r>
      <w:r w:rsidR="007C2CFA" w:rsidRPr="006B658E">
        <w:rPr>
          <w:rFonts w:ascii="Times New Roman" w:hAnsi="Times New Roman" w:cs="Times New Roman"/>
          <w:sz w:val="28"/>
          <w:szCs w:val="28"/>
          <w:lang w:val="uk-UA"/>
        </w:rPr>
        <w:lastRenderedPageBreak/>
        <w:t xml:space="preserve">внесення відповідних корективів у цей процес. </w:t>
      </w:r>
      <w:r w:rsidR="007C2CFA" w:rsidRPr="00685A61">
        <w:rPr>
          <w:rFonts w:ascii="Times New Roman" w:hAnsi="Times New Roman" w:cs="Times New Roman"/>
          <w:sz w:val="28"/>
          <w:szCs w:val="28"/>
        </w:rPr>
        <w:t xml:space="preserve">У </w:t>
      </w:r>
      <w:proofErr w:type="spellStart"/>
      <w:r w:rsidR="007C2CFA" w:rsidRPr="00685A61">
        <w:rPr>
          <w:rFonts w:ascii="Times New Roman" w:hAnsi="Times New Roman" w:cs="Times New Roman"/>
          <w:sz w:val="28"/>
          <w:szCs w:val="28"/>
        </w:rPr>
        <w:t>цілому</w:t>
      </w:r>
      <w:proofErr w:type="spellEnd"/>
      <w:r w:rsidR="007C2CFA" w:rsidRPr="00685A61">
        <w:rPr>
          <w:rFonts w:ascii="Times New Roman" w:hAnsi="Times New Roman" w:cs="Times New Roman"/>
          <w:sz w:val="28"/>
          <w:szCs w:val="28"/>
        </w:rPr>
        <w:t xml:space="preserve"> </w:t>
      </w:r>
      <w:proofErr w:type="spellStart"/>
      <w:r w:rsidR="007C2CFA" w:rsidRPr="00685A61">
        <w:rPr>
          <w:rFonts w:ascii="Times New Roman" w:hAnsi="Times New Roman" w:cs="Times New Roman"/>
          <w:sz w:val="28"/>
          <w:szCs w:val="28"/>
        </w:rPr>
        <w:t>процес</w:t>
      </w:r>
      <w:proofErr w:type="spellEnd"/>
      <w:r w:rsidR="007C2CFA" w:rsidRPr="00685A61">
        <w:rPr>
          <w:rFonts w:ascii="Times New Roman" w:hAnsi="Times New Roman" w:cs="Times New Roman"/>
          <w:sz w:val="28"/>
          <w:szCs w:val="28"/>
        </w:rPr>
        <w:t xml:space="preserve"> </w:t>
      </w:r>
      <w:proofErr w:type="spellStart"/>
      <w:r w:rsidR="007C2CFA" w:rsidRPr="00685A61">
        <w:rPr>
          <w:rFonts w:ascii="Times New Roman" w:hAnsi="Times New Roman" w:cs="Times New Roman"/>
          <w:sz w:val="28"/>
          <w:szCs w:val="28"/>
        </w:rPr>
        <w:t>планування</w:t>
      </w:r>
      <w:proofErr w:type="spellEnd"/>
      <w:r w:rsidR="007C2CFA" w:rsidRPr="00685A61">
        <w:rPr>
          <w:rFonts w:ascii="Times New Roman" w:hAnsi="Times New Roman" w:cs="Times New Roman"/>
          <w:sz w:val="28"/>
          <w:szCs w:val="28"/>
        </w:rPr>
        <w:t xml:space="preserve"> є </w:t>
      </w:r>
      <w:r w:rsidR="007B2788">
        <w:rPr>
          <w:rFonts w:ascii="Times New Roman" w:hAnsi="Times New Roman" w:cs="Times New Roman"/>
          <w:sz w:val="28"/>
          <w:szCs w:val="28"/>
          <w:lang w:val="uk-UA"/>
        </w:rPr>
        <w:t>наче</w:t>
      </w:r>
      <w:r w:rsidR="007C2CFA" w:rsidRPr="00685A61">
        <w:rPr>
          <w:rFonts w:ascii="Times New Roman" w:hAnsi="Times New Roman" w:cs="Times New Roman"/>
          <w:sz w:val="28"/>
          <w:szCs w:val="28"/>
        </w:rPr>
        <w:t xml:space="preserve"> </w:t>
      </w:r>
      <w:proofErr w:type="spellStart"/>
      <w:r w:rsidR="007C2CFA" w:rsidRPr="00685A61">
        <w:rPr>
          <w:rFonts w:ascii="Times New Roman" w:hAnsi="Times New Roman" w:cs="Times New Roman"/>
          <w:sz w:val="28"/>
          <w:szCs w:val="28"/>
        </w:rPr>
        <w:t>замкнутим</w:t>
      </w:r>
      <w:proofErr w:type="spellEnd"/>
      <w:r w:rsidR="007C2CFA" w:rsidRPr="00685A61">
        <w:rPr>
          <w:rFonts w:ascii="Times New Roman" w:hAnsi="Times New Roman" w:cs="Times New Roman"/>
          <w:sz w:val="28"/>
          <w:szCs w:val="28"/>
        </w:rPr>
        <w:t xml:space="preserve"> циклом</w:t>
      </w:r>
      <w:r w:rsidR="005067ED">
        <w:rPr>
          <w:rFonts w:ascii="Times New Roman" w:hAnsi="Times New Roman" w:cs="Times New Roman"/>
          <w:sz w:val="28"/>
          <w:szCs w:val="28"/>
        </w:rPr>
        <w:t xml:space="preserve"> </w:t>
      </w:r>
      <w:proofErr w:type="spellStart"/>
      <w:r w:rsidR="005067ED">
        <w:rPr>
          <w:rFonts w:ascii="Times New Roman" w:hAnsi="Times New Roman" w:cs="Times New Roman"/>
          <w:sz w:val="28"/>
          <w:szCs w:val="28"/>
        </w:rPr>
        <w:t>із</w:t>
      </w:r>
      <w:proofErr w:type="spellEnd"/>
      <w:r w:rsidR="005067ED">
        <w:rPr>
          <w:rFonts w:ascii="Times New Roman" w:hAnsi="Times New Roman" w:cs="Times New Roman"/>
          <w:sz w:val="28"/>
          <w:szCs w:val="28"/>
        </w:rPr>
        <w:t xml:space="preserve"> прямим і </w:t>
      </w:r>
      <w:proofErr w:type="spellStart"/>
      <w:r w:rsidR="005067ED">
        <w:rPr>
          <w:rFonts w:ascii="Times New Roman" w:hAnsi="Times New Roman" w:cs="Times New Roman"/>
          <w:sz w:val="28"/>
          <w:szCs w:val="28"/>
        </w:rPr>
        <w:t>зворотним</w:t>
      </w:r>
      <w:proofErr w:type="spellEnd"/>
      <w:r w:rsidR="005067ED">
        <w:rPr>
          <w:rFonts w:ascii="Times New Roman" w:hAnsi="Times New Roman" w:cs="Times New Roman"/>
          <w:sz w:val="28"/>
          <w:szCs w:val="28"/>
        </w:rPr>
        <w:t xml:space="preserve"> </w:t>
      </w:r>
      <w:r w:rsidR="005067ED">
        <w:rPr>
          <w:rFonts w:ascii="Times New Roman" w:hAnsi="Times New Roman" w:cs="Times New Roman"/>
          <w:sz w:val="28"/>
          <w:szCs w:val="28"/>
          <w:lang w:val="uk-UA"/>
        </w:rPr>
        <w:t>зв’язком</w:t>
      </w:r>
      <w:r w:rsidR="007C2CFA" w:rsidRPr="00685A61">
        <w:rPr>
          <w:rFonts w:ascii="Times New Roman" w:hAnsi="Times New Roman" w:cs="Times New Roman"/>
          <w:sz w:val="28"/>
          <w:szCs w:val="28"/>
          <w:lang w:val="uk-UA"/>
        </w:rPr>
        <w:t xml:space="preserve"> [4, с.13].</w:t>
      </w:r>
    </w:p>
    <w:p w:rsidR="007C2CFA" w:rsidRDefault="007423E8" w:rsidP="00685A6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із економічних та політичних подій в країні</w:t>
      </w:r>
      <w:r w:rsidR="00C24642">
        <w:rPr>
          <w:rFonts w:ascii="Times New Roman" w:hAnsi="Times New Roman" w:cs="Times New Roman"/>
          <w:sz w:val="28"/>
          <w:szCs w:val="28"/>
          <w:lang w:val="uk-UA"/>
        </w:rPr>
        <w:t>,</w:t>
      </w:r>
      <w:r w:rsidR="00685A61" w:rsidRPr="007423E8">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складно</w:t>
      </w:r>
      <w:r w:rsidR="00685A61" w:rsidRPr="007423E8">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формувати</w:t>
      </w:r>
      <w:r w:rsidR="00685A61" w:rsidRPr="007423E8">
        <w:rPr>
          <w:rFonts w:ascii="Times New Roman" w:hAnsi="Times New Roman" w:cs="Times New Roman"/>
          <w:sz w:val="28"/>
          <w:szCs w:val="28"/>
          <w:lang w:val="uk-UA"/>
        </w:rPr>
        <w:t xml:space="preserve"> прогнози та перспективи на майбутнє для економіки нашої країни та для розвитку окремих галузей, а тим паче для розвитку окремих підприємств України. </w:t>
      </w:r>
      <w:r w:rsidR="005C717A">
        <w:rPr>
          <w:rFonts w:ascii="Times New Roman" w:hAnsi="Times New Roman" w:cs="Times New Roman"/>
          <w:sz w:val="28"/>
          <w:szCs w:val="28"/>
          <w:lang w:val="uk-UA"/>
        </w:rPr>
        <w:t>Із</w:t>
      </w:r>
      <w:r w:rsidR="00685A61" w:rsidRPr="00C24642">
        <w:rPr>
          <w:rFonts w:ascii="Times New Roman" w:hAnsi="Times New Roman" w:cs="Times New Roman"/>
          <w:sz w:val="28"/>
          <w:szCs w:val="28"/>
          <w:lang w:val="uk-UA"/>
        </w:rPr>
        <w:t xml:space="preserve"> </w:t>
      </w:r>
      <w:r w:rsidR="005C717A" w:rsidRPr="00C24642">
        <w:rPr>
          <w:rFonts w:ascii="Times New Roman" w:hAnsi="Times New Roman" w:cs="Times New Roman"/>
          <w:sz w:val="28"/>
          <w:szCs w:val="28"/>
          <w:lang w:val="uk-UA"/>
        </w:rPr>
        <w:t>упевненістю</w:t>
      </w:r>
      <w:r w:rsidR="00685A61" w:rsidRPr="00C24642">
        <w:rPr>
          <w:rFonts w:ascii="Times New Roman" w:hAnsi="Times New Roman" w:cs="Times New Roman"/>
          <w:sz w:val="28"/>
          <w:szCs w:val="28"/>
          <w:lang w:val="uk-UA"/>
        </w:rPr>
        <w:t xml:space="preserve"> можна </w:t>
      </w:r>
      <w:r w:rsidR="005C717A">
        <w:rPr>
          <w:rFonts w:ascii="Times New Roman" w:hAnsi="Times New Roman" w:cs="Times New Roman"/>
          <w:sz w:val="28"/>
          <w:szCs w:val="28"/>
          <w:lang w:val="uk-UA"/>
        </w:rPr>
        <w:t>визначити</w:t>
      </w:r>
      <w:r w:rsidR="00685A61" w:rsidRPr="00C24642">
        <w:rPr>
          <w:rFonts w:ascii="Times New Roman" w:hAnsi="Times New Roman" w:cs="Times New Roman"/>
          <w:sz w:val="28"/>
          <w:szCs w:val="28"/>
          <w:lang w:val="uk-UA"/>
        </w:rPr>
        <w:t>, що машинобудівн</w:t>
      </w:r>
      <w:r w:rsidR="006A12FF">
        <w:rPr>
          <w:rFonts w:ascii="Times New Roman" w:hAnsi="Times New Roman" w:cs="Times New Roman"/>
          <w:sz w:val="28"/>
          <w:szCs w:val="28"/>
          <w:lang w:val="uk-UA"/>
        </w:rPr>
        <w:t xml:space="preserve">а галузь </w:t>
      </w:r>
      <w:r w:rsidR="00685A61" w:rsidRPr="00C24642">
        <w:rPr>
          <w:rFonts w:ascii="Times New Roman" w:hAnsi="Times New Roman" w:cs="Times New Roman"/>
          <w:sz w:val="28"/>
          <w:szCs w:val="28"/>
          <w:lang w:val="uk-UA"/>
        </w:rPr>
        <w:t xml:space="preserve">для економіки нашої </w:t>
      </w:r>
      <w:r w:rsidR="00A0035B">
        <w:rPr>
          <w:rFonts w:ascii="Times New Roman" w:hAnsi="Times New Roman" w:cs="Times New Roman"/>
          <w:sz w:val="28"/>
          <w:szCs w:val="28"/>
          <w:lang w:val="uk-UA"/>
        </w:rPr>
        <w:t>країни</w:t>
      </w:r>
      <w:r w:rsidR="00685A61" w:rsidRPr="00C24642">
        <w:rPr>
          <w:rFonts w:ascii="Times New Roman" w:hAnsi="Times New Roman" w:cs="Times New Roman"/>
          <w:sz w:val="28"/>
          <w:szCs w:val="28"/>
          <w:lang w:val="uk-UA"/>
        </w:rPr>
        <w:t xml:space="preserve"> є дуже важлив</w:t>
      </w:r>
      <w:r w:rsidR="00A0035B">
        <w:rPr>
          <w:rFonts w:ascii="Times New Roman" w:hAnsi="Times New Roman" w:cs="Times New Roman"/>
          <w:sz w:val="28"/>
          <w:szCs w:val="28"/>
          <w:lang w:val="uk-UA"/>
        </w:rPr>
        <w:t>ою</w:t>
      </w:r>
      <w:r w:rsidR="00685A61" w:rsidRPr="00C24642">
        <w:rPr>
          <w:rFonts w:ascii="Times New Roman" w:hAnsi="Times New Roman" w:cs="Times New Roman"/>
          <w:sz w:val="28"/>
          <w:szCs w:val="28"/>
          <w:lang w:val="uk-UA"/>
        </w:rPr>
        <w:t>, та саме машинобудування приносить українській економіц</w:t>
      </w:r>
      <w:r w:rsidR="00C24642">
        <w:rPr>
          <w:rFonts w:ascii="Times New Roman" w:hAnsi="Times New Roman" w:cs="Times New Roman"/>
          <w:sz w:val="28"/>
          <w:szCs w:val="28"/>
          <w:lang w:val="uk-UA"/>
        </w:rPr>
        <w:t>і дуже істотний дохід та пов</w:t>
      </w:r>
      <w:r w:rsidR="00C24642" w:rsidRPr="00C24642">
        <w:rPr>
          <w:rFonts w:ascii="Times New Roman" w:hAnsi="Times New Roman" w:cs="Times New Roman"/>
          <w:sz w:val="28"/>
          <w:szCs w:val="28"/>
          <w:lang w:val="uk-UA"/>
        </w:rPr>
        <w:t>’язаний</w:t>
      </w:r>
      <w:r w:rsidR="00685A61" w:rsidRPr="00C24642">
        <w:rPr>
          <w:rFonts w:ascii="Times New Roman" w:hAnsi="Times New Roman" w:cs="Times New Roman"/>
          <w:sz w:val="28"/>
          <w:szCs w:val="28"/>
          <w:lang w:val="uk-UA"/>
        </w:rPr>
        <w:t xml:space="preserve"> з іншими галузями економіки країни, що, в свою чергу, провокує подальший розвиток для всієї економіки та для окремих підприємств. А, як відомо, майже всі підприємства машинобудуван</w:t>
      </w:r>
      <w:r w:rsidR="00C24642" w:rsidRPr="00C24642">
        <w:rPr>
          <w:rFonts w:ascii="Times New Roman" w:hAnsi="Times New Roman" w:cs="Times New Roman"/>
          <w:sz w:val="28"/>
          <w:szCs w:val="28"/>
          <w:lang w:val="uk-UA"/>
        </w:rPr>
        <w:t>ня України мають виходи на зов</w:t>
      </w:r>
      <w:r w:rsidR="00685A61" w:rsidRPr="00C24642">
        <w:rPr>
          <w:rFonts w:ascii="Times New Roman" w:hAnsi="Times New Roman" w:cs="Times New Roman"/>
          <w:sz w:val="28"/>
          <w:szCs w:val="28"/>
          <w:lang w:val="uk-UA"/>
        </w:rPr>
        <w:t>нішні ринки та орієнтують сво</w:t>
      </w:r>
      <w:r w:rsidR="00C24642">
        <w:rPr>
          <w:rFonts w:ascii="Times New Roman" w:hAnsi="Times New Roman" w:cs="Times New Roman"/>
          <w:sz w:val="28"/>
          <w:szCs w:val="28"/>
          <w:lang w:val="uk-UA"/>
        </w:rPr>
        <w:t>є виробництво також і на закор</w:t>
      </w:r>
      <w:r w:rsidR="00685A61" w:rsidRPr="00C24642">
        <w:rPr>
          <w:rFonts w:ascii="Times New Roman" w:hAnsi="Times New Roman" w:cs="Times New Roman"/>
          <w:sz w:val="28"/>
          <w:szCs w:val="28"/>
          <w:lang w:val="uk-UA"/>
        </w:rPr>
        <w:t xml:space="preserve">донного споживача. Тобто займаються самостійно або через посередників </w:t>
      </w:r>
      <w:r w:rsidR="00C24642">
        <w:rPr>
          <w:rFonts w:ascii="Times New Roman" w:hAnsi="Times New Roman" w:cs="Times New Roman"/>
          <w:sz w:val="28"/>
          <w:szCs w:val="28"/>
          <w:lang w:val="uk-UA"/>
        </w:rPr>
        <w:t>зовнішньоекономічною діяльністю</w:t>
      </w:r>
      <w:r w:rsidR="00685A61" w:rsidRPr="00685A61">
        <w:rPr>
          <w:rFonts w:ascii="Times New Roman" w:hAnsi="Times New Roman" w:cs="Times New Roman"/>
          <w:sz w:val="28"/>
          <w:szCs w:val="28"/>
          <w:lang w:val="uk-UA"/>
        </w:rPr>
        <w:t xml:space="preserve"> </w:t>
      </w:r>
      <w:r w:rsidR="00FF21C9" w:rsidRPr="00685A61">
        <w:rPr>
          <w:rFonts w:ascii="Times New Roman" w:hAnsi="Times New Roman" w:cs="Times New Roman"/>
          <w:sz w:val="28"/>
          <w:szCs w:val="28"/>
          <w:lang w:val="uk-UA"/>
        </w:rPr>
        <w:t xml:space="preserve">[5, с. </w:t>
      </w:r>
      <w:r w:rsidR="00685A61" w:rsidRPr="00685A61">
        <w:rPr>
          <w:rFonts w:ascii="Times New Roman" w:hAnsi="Times New Roman" w:cs="Times New Roman"/>
          <w:sz w:val="28"/>
          <w:szCs w:val="28"/>
          <w:lang w:val="uk-UA"/>
        </w:rPr>
        <w:t>142</w:t>
      </w:r>
      <w:r w:rsidR="00FF21C9" w:rsidRPr="00685A61">
        <w:rPr>
          <w:rFonts w:ascii="Times New Roman" w:hAnsi="Times New Roman" w:cs="Times New Roman"/>
          <w:sz w:val="28"/>
          <w:szCs w:val="28"/>
          <w:lang w:val="uk-UA"/>
        </w:rPr>
        <w:t>].</w:t>
      </w:r>
    </w:p>
    <w:p w:rsidR="007B2788" w:rsidRPr="00685A61" w:rsidRDefault="007B2788" w:rsidP="00685A61">
      <w:pPr>
        <w:spacing w:after="0" w:line="360" w:lineRule="auto"/>
        <w:ind w:firstLine="567"/>
        <w:jc w:val="both"/>
        <w:rPr>
          <w:rFonts w:ascii="Times New Roman" w:eastAsia="Times New Roman" w:hAnsi="Times New Roman" w:cs="Times New Roman"/>
          <w:b/>
          <w:sz w:val="28"/>
          <w:szCs w:val="28"/>
          <w:lang w:val="uk-UA" w:eastAsia="ru-RU"/>
        </w:rPr>
      </w:pPr>
    </w:p>
    <w:p w:rsidR="008F1C52" w:rsidRDefault="008F1C52" w:rsidP="00685A61">
      <w:pPr>
        <w:spacing w:after="0" w:line="360" w:lineRule="auto"/>
        <w:ind w:firstLine="567"/>
        <w:jc w:val="both"/>
        <w:rPr>
          <w:rStyle w:val="a3"/>
          <w:rFonts w:ascii="Times New Roman" w:hAnsi="Times New Roman" w:cs="Times New Roman"/>
          <w:sz w:val="28"/>
          <w:szCs w:val="28"/>
          <w:lang w:val="uk-UA"/>
        </w:rPr>
      </w:pPr>
      <w:r w:rsidRPr="00EC13DA">
        <w:rPr>
          <w:rStyle w:val="a3"/>
          <w:rFonts w:ascii="Times New Roman" w:hAnsi="Times New Roman" w:cs="Times New Roman"/>
          <w:sz w:val="28"/>
          <w:szCs w:val="28"/>
          <w:lang w:val="uk-UA"/>
        </w:rPr>
        <w:t>Список використаних джерел:</w:t>
      </w:r>
    </w:p>
    <w:p w:rsidR="00384670" w:rsidRPr="00384670" w:rsidRDefault="00384670" w:rsidP="00685A61">
      <w:pPr>
        <w:spacing w:after="0" w:line="360" w:lineRule="auto"/>
        <w:ind w:firstLine="567"/>
        <w:jc w:val="both"/>
        <w:rPr>
          <w:rStyle w:val="a3"/>
          <w:rFonts w:ascii="Times New Roman" w:hAnsi="Times New Roman" w:cs="Times New Roman"/>
          <w:sz w:val="28"/>
          <w:szCs w:val="28"/>
          <w:lang w:val="uk-UA"/>
        </w:rPr>
      </w:pPr>
    </w:p>
    <w:p w:rsidR="00DE3F46" w:rsidRPr="00685A61" w:rsidRDefault="00DE3F46" w:rsidP="00685A61">
      <w:pPr>
        <w:spacing w:after="0" w:line="360" w:lineRule="auto"/>
        <w:ind w:firstLine="567"/>
        <w:jc w:val="both"/>
        <w:rPr>
          <w:rFonts w:ascii="Times New Roman" w:hAnsi="Times New Roman" w:cs="Times New Roman"/>
          <w:sz w:val="28"/>
          <w:szCs w:val="28"/>
          <w:lang w:val="uk-UA"/>
        </w:rPr>
      </w:pPr>
      <w:r w:rsidRPr="00EC13DA">
        <w:rPr>
          <w:rStyle w:val="a3"/>
          <w:rFonts w:ascii="Times New Roman" w:hAnsi="Times New Roman" w:cs="Times New Roman"/>
          <w:b w:val="0"/>
          <w:sz w:val="28"/>
          <w:szCs w:val="28"/>
          <w:lang w:val="uk-UA"/>
        </w:rPr>
        <w:t>1</w:t>
      </w:r>
      <w:r w:rsidRPr="00EC13DA">
        <w:rPr>
          <w:rFonts w:ascii="Times New Roman" w:hAnsi="Times New Roman" w:cs="Times New Roman"/>
          <w:sz w:val="28"/>
          <w:szCs w:val="28"/>
          <w:lang w:val="uk-UA"/>
        </w:rPr>
        <w:t>.</w:t>
      </w:r>
      <w:r w:rsidRPr="00685A61">
        <w:rPr>
          <w:rFonts w:ascii="Times New Roman" w:hAnsi="Times New Roman" w:cs="Times New Roman"/>
          <w:sz w:val="28"/>
          <w:szCs w:val="28"/>
          <w:lang w:val="uk-UA"/>
        </w:rPr>
        <w:t xml:space="preserve"> </w:t>
      </w:r>
      <w:proofErr w:type="spellStart"/>
      <w:r w:rsidR="007C2CFA" w:rsidRPr="00685A61">
        <w:rPr>
          <w:rFonts w:ascii="Times New Roman" w:hAnsi="Times New Roman" w:cs="Times New Roman"/>
          <w:sz w:val="28"/>
          <w:szCs w:val="28"/>
          <w:lang w:val="uk-UA"/>
        </w:rPr>
        <w:t>Пергат</w:t>
      </w:r>
      <w:proofErr w:type="spellEnd"/>
      <w:r w:rsidR="007C2CFA" w:rsidRPr="00685A61">
        <w:rPr>
          <w:rFonts w:ascii="Times New Roman" w:hAnsi="Times New Roman" w:cs="Times New Roman"/>
          <w:sz w:val="28"/>
          <w:szCs w:val="28"/>
          <w:lang w:val="uk-UA"/>
        </w:rPr>
        <w:t xml:space="preserve"> Л.</w:t>
      </w:r>
      <w:r w:rsidR="00EC13DA">
        <w:rPr>
          <w:rFonts w:ascii="Times New Roman" w:hAnsi="Times New Roman" w:cs="Times New Roman"/>
          <w:sz w:val="28"/>
          <w:szCs w:val="28"/>
          <w:lang w:val="uk-UA"/>
        </w:rPr>
        <w:t xml:space="preserve"> </w:t>
      </w:r>
      <w:r w:rsidR="007C2CFA" w:rsidRPr="00685A61">
        <w:rPr>
          <w:rFonts w:ascii="Times New Roman" w:hAnsi="Times New Roman" w:cs="Times New Roman"/>
          <w:sz w:val="28"/>
          <w:szCs w:val="28"/>
          <w:lang w:val="uk-UA"/>
        </w:rPr>
        <w:t xml:space="preserve">І. </w:t>
      </w:r>
      <w:r w:rsidRPr="00685A61">
        <w:rPr>
          <w:rFonts w:ascii="Times New Roman" w:hAnsi="Times New Roman" w:cs="Times New Roman"/>
          <w:sz w:val="28"/>
          <w:szCs w:val="28"/>
          <w:lang w:val="uk-UA"/>
        </w:rPr>
        <w:t>Сутність стратегічного управління зовнішньоекономічною діяльністю підприємства / Л.</w:t>
      </w:r>
      <w:r w:rsidR="00EC13DA">
        <w:rPr>
          <w:rFonts w:ascii="Times New Roman" w:hAnsi="Times New Roman" w:cs="Times New Roman"/>
          <w:sz w:val="28"/>
          <w:szCs w:val="28"/>
          <w:lang w:val="uk-UA"/>
        </w:rPr>
        <w:t xml:space="preserve"> </w:t>
      </w:r>
      <w:r w:rsidRPr="00685A61">
        <w:rPr>
          <w:rFonts w:ascii="Times New Roman" w:hAnsi="Times New Roman" w:cs="Times New Roman"/>
          <w:sz w:val="28"/>
          <w:szCs w:val="28"/>
          <w:lang w:val="uk-UA"/>
        </w:rPr>
        <w:t xml:space="preserve">І. </w:t>
      </w:r>
      <w:proofErr w:type="spellStart"/>
      <w:r w:rsidRPr="00685A61">
        <w:rPr>
          <w:rFonts w:ascii="Times New Roman" w:hAnsi="Times New Roman" w:cs="Times New Roman"/>
          <w:sz w:val="28"/>
          <w:szCs w:val="28"/>
          <w:lang w:val="uk-UA"/>
        </w:rPr>
        <w:t>Пергат</w:t>
      </w:r>
      <w:proofErr w:type="spellEnd"/>
      <w:r w:rsidRPr="00685A61">
        <w:rPr>
          <w:rFonts w:ascii="Times New Roman" w:hAnsi="Times New Roman" w:cs="Times New Roman"/>
          <w:sz w:val="28"/>
          <w:szCs w:val="28"/>
          <w:lang w:val="uk-UA"/>
        </w:rPr>
        <w:t xml:space="preserve"> // Культура </w:t>
      </w:r>
      <w:proofErr w:type="spellStart"/>
      <w:r w:rsidRPr="00685A61">
        <w:rPr>
          <w:rFonts w:ascii="Times New Roman" w:hAnsi="Times New Roman" w:cs="Times New Roman"/>
          <w:sz w:val="28"/>
          <w:szCs w:val="28"/>
          <w:lang w:val="uk-UA"/>
        </w:rPr>
        <w:t>народов</w:t>
      </w:r>
      <w:proofErr w:type="spellEnd"/>
      <w:r w:rsidRPr="00685A61">
        <w:rPr>
          <w:rFonts w:ascii="Times New Roman" w:hAnsi="Times New Roman" w:cs="Times New Roman"/>
          <w:sz w:val="28"/>
          <w:szCs w:val="28"/>
          <w:lang w:val="uk-UA"/>
        </w:rPr>
        <w:t xml:space="preserve"> </w:t>
      </w:r>
      <w:proofErr w:type="spellStart"/>
      <w:r w:rsidRPr="00685A61">
        <w:rPr>
          <w:rFonts w:ascii="Times New Roman" w:hAnsi="Times New Roman" w:cs="Times New Roman"/>
          <w:sz w:val="28"/>
          <w:szCs w:val="28"/>
          <w:lang w:val="uk-UA"/>
        </w:rPr>
        <w:t>Причерноморья</w:t>
      </w:r>
      <w:proofErr w:type="spellEnd"/>
      <w:r w:rsidRPr="00685A61">
        <w:rPr>
          <w:rFonts w:ascii="Times New Roman" w:hAnsi="Times New Roman" w:cs="Times New Roman"/>
          <w:sz w:val="28"/>
          <w:szCs w:val="28"/>
          <w:lang w:val="uk-UA"/>
        </w:rPr>
        <w:t xml:space="preserve">. </w:t>
      </w:r>
      <w:r w:rsidR="00585575" w:rsidRPr="00685A61">
        <w:rPr>
          <w:rFonts w:ascii="Times New Roman" w:hAnsi="Times New Roman" w:cs="Times New Roman"/>
          <w:sz w:val="28"/>
          <w:szCs w:val="28"/>
          <w:lang w:val="uk-UA"/>
        </w:rPr>
        <w:t>–</w:t>
      </w:r>
      <w:r w:rsidRPr="00685A61">
        <w:rPr>
          <w:rFonts w:ascii="Times New Roman" w:hAnsi="Times New Roman" w:cs="Times New Roman"/>
          <w:sz w:val="28"/>
          <w:szCs w:val="28"/>
          <w:lang w:val="uk-UA"/>
        </w:rPr>
        <w:t xml:space="preserve"> 2012. </w:t>
      </w:r>
      <w:r w:rsidR="00585575" w:rsidRPr="00685A61">
        <w:rPr>
          <w:rFonts w:ascii="Times New Roman" w:hAnsi="Times New Roman" w:cs="Times New Roman"/>
          <w:sz w:val="28"/>
          <w:szCs w:val="28"/>
          <w:lang w:val="uk-UA"/>
        </w:rPr>
        <w:t>–</w:t>
      </w:r>
      <w:r w:rsidRPr="00685A61">
        <w:rPr>
          <w:rFonts w:ascii="Times New Roman" w:hAnsi="Times New Roman" w:cs="Times New Roman"/>
          <w:sz w:val="28"/>
          <w:szCs w:val="28"/>
          <w:lang w:val="uk-UA"/>
        </w:rPr>
        <w:t xml:space="preserve"> № 244. </w:t>
      </w:r>
      <w:r w:rsidR="00585575" w:rsidRPr="00685A61">
        <w:rPr>
          <w:rFonts w:ascii="Times New Roman" w:hAnsi="Times New Roman" w:cs="Times New Roman"/>
          <w:sz w:val="28"/>
          <w:szCs w:val="28"/>
          <w:lang w:val="uk-UA"/>
        </w:rPr>
        <w:t>–</w:t>
      </w:r>
      <w:r w:rsidRPr="00685A61">
        <w:rPr>
          <w:rFonts w:ascii="Times New Roman" w:hAnsi="Times New Roman" w:cs="Times New Roman"/>
          <w:sz w:val="28"/>
          <w:szCs w:val="28"/>
          <w:lang w:val="uk-UA"/>
        </w:rPr>
        <w:t xml:space="preserve"> С. 114-119.</w:t>
      </w:r>
    </w:p>
    <w:p w:rsidR="009A7F27" w:rsidRPr="00685A61" w:rsidRDefault="009A7F27" w:rsidP="00685A61">
      <w:pPr>
        <w:spacing w:after="0" w:line="360" w:lineRule="auto"/>
        <w:ind w:firstLine="567"/>
        <w:jc w:val="both"/>
        <w:rPr>
          <w:rFonts w:ascii="Times New Roman" w:hAnsi="Times New Roman" w:cs="Times New Roman"/>
          <w:sz w:val="28"/>
          <w:szCs w:val="28"/>
          <w:lang w:val="uk-UA"/>
        </w:rPr>
      </w:pPr>
      <w:r w:rsidRPr="00C50E08">
        <w:rPr>
          <w:rFonts w:ascii="Times New Roman" w:hAnsi="Times New Roman" w:cs="Times New Roman"/>
          <w:sz w:val="28"/>
          <w:szCs w:val="28"/>
          <w:lang w:val="uk-UA"/>
        </w:rPr>
        <w:t>2. Рибакова Т. О.</w:t>
      </w:r>
      <w:r w:rsidRPr="00685A61">
        <w:rPr>
          <w:rFonts w:ascii="Times New Roman" w:hAnsi="Times New Roman" w:cs="Times New Roman"/>
          <w:sz w:val="28"/>
          <w:szCs w:val="28"/>
        </w:rPr>
        <w:t> </w:t>
      </w:r>
      <w:r w:rsidRPr="00C50E08">
        <w:rPr>
          <w:rFonts w:ascii="Times New Roman" w:hAnsi="Times New Roman" w:cs="Times New Roman"/>
          <w:sz w:val="28"/>
          <w:szCs w:val="28"/>
          <w:lang w:val="uk-UA"/>
        </w:rPr>
        <w:t xml:space="preserve">Стратегічне планування зовнішньоекономічної діяльності підприємства на засадах системи збалансованих індикаторів / Т. О. Рибакова // Економічний вісник університету. </w:t>
      </w:r>
      <w:r w:rsidR="00585575" w:rsidRPr="00685A61">
        <w:rPr>
          <w:rFonts w:ascii="Times New Roman" w:hAnsi="Times New Roman" w:cs="Times New Roman"/>
          <w:sz w:val="28"/>
          <w:szCs w:val="28"/>
          <w:lang w:val="uk-UA"/>
        </w:rPr>
        <w:t>–</w:t>
      </w:r>
      <w:r w:rsidRPr="00C50E08">
        <w:rPr>
          <w:rFonts w:ascii="Times New Roman" w:hAnsi="Times New Roman" w:cs="Times New Roman"/>
          <w:sz w:val="28"/>
          <w:szCs w:val="28"/>
          <w:lang w:val="uk-UA"/>
        </w:rPr>
        <w:t xml:space="preserve"> 2015. </w:t>
      </w:r>
      <w:r w:rsidR="00585575" w:rsidRPr="00685A61">
        <w:rPr>
          <w:rFonts w:ascii="Times New Roman" w:hAnsi="Times New Roman" w:cs="Times New Roman"/>
          <w:sz w:val="28"/>
          <w:szCs w:val="28"/>
          <w:lang w:val="uk-UA"/>
        </w:rPr>
        <w:t>–</w:t>
      </w:r>
      <w:r w:rsidRPr="00C50E08">
        <w:rPr>
          <w:rFonts w:ascii="Times New Roman" w:hAnsi="Times New Roman" w:cs="Times New Roman"/>
          <w:sz w:val="28"/>
          <w:szCs w:val="28"/>
          <w:lang w:val="uk-UA"/>
        </w:rPr>
        <w:t xml:space="preserve"> Вип. 27(1). </w:t>
      </w:r>
      <w:r w:rsidR="00585575" w:rsidRPr="00685A61">
        <w:rPr>
          <w:rFonts w:ascii="Times New Roman" w:hAnsi="Times New Roman" w:cs="Times New Roman"/>
          <w:sz w:val="28"/>
          <w:szCs w:val="28"/>
          <w:lang w:val="uk-UA"/>
        </w:rPr>
        <w:t>–</w:t>
      </w:r>
      <w:r w:rsidRPr="00C50E08">
        <w:rPr>
          <w:rFonts w:ascii="Times New Roman" w:hAnsi="Times New Roman" w:cs="Times New Roman"/>
          <w:sz w:val="28"/>
          <w:szCs w:val="28"/>
          <w:lang w:val="uk-UA"/>
        </w:rPr>
        <w:t xml:space="preserve"> С. 81-87. </w:t>
      </w:r>
      <w:r w:rsidR="00585575" w:rsidRPr="00685A61">
        <w:rPr>
          <w:rFonts w:ascii="Times New Roman" w:hAnsi="Times New Roman" w:cs="Times New Roman"/>
          <w:sz w:val="28"/>
          <w:szCs w:val="28"/>
          <w:lang w:val="uk-UA"/>
        </w:rPr>
        <w:t>–</w:t>
      </w:r>
      <w:r w:rsidRPr="00C50E08">
        <w:rPr>
          <w:rFonts w:ascii="Times New Roman" w:hAnsi="Times New Roman" w:cs="Times New Roman"/>
          <w:sz w:val="28"/>
          <w:szCs w:val="28"/>
          <w:lang w:val="uk-UA"/>
        </w:rPr>
        <w:t xml:space="preserve"> Режим доступу: </w:t>
      </w:r>
      <w:r w:rsidR="00C50E08">
        <w:fldChar w:fldCharType="begin"/>
      </w:r>
      <w:r w:rsidR="00C50E08" w:rsidRPr="00C50E08">
        <w:rPr>
          <w:lang w:val="uk-UA"/>
        </w:rPr>
        <w:instrText xml:space="preserve"> </w:instrText>
      </w:r>
      <w:r w:rsidR="00C50E08">
        <w:instrText>HYPERLINK</w:instrText>
      </w:r>
      <w:r w:rsidR="00C50E08" w:rsidRPr="00C50E08">
        <w:rPr>
          <w:lang w:val="uk-UA"/>
        </w:rPr>
        <w:instrText xml:space="preserve"> "</w:instrText>
      </w:r>
      <w:r w:rsidR="00C50E08">
        <w:instrText>http</w:instrText>
      </w:r>
      <w:r w:rsidR="00C50E08" w:rsidRPr="00C50E08">
        <w:rPr>
          <w:lang w:val="uk-UA"/>
        </w:rPr>
        <w:instrText>://</w:instrText>
      </w:r>
      <w:r w:rsidR="00C50E08">
        <w:instrText>nbuv</w:instrText>
      </w:r>
      <w:r w:rsidR="00C50E08" w:rsidRPr="00C50E08">
        <w:rPr>
          <w:lang w:val="uk-UA"/>
        </w:rPr>
        <w:instrText>.</w:instrText>
      </w:r>
      <w:r w:rsidR="00C50E08">
        <w:instrText>gov</w:instrText>
      </w:r>
      <w:r w:rsidR="00C50E08" w:rsidRPr="00C50E08">
        <w:rPr>
          <w:lang w:val="uk-UA"/>
        </w:rPr>
        <w:instrText>.</w:instrText>
      </w:r>
      <w:r w:rsidR="00C50E08">
        <w:instrText>ua</w:instrText>
      </w:r>
      <w:r w:rsidR="00C50E08" w:rsidRPr="00C50E08">
        <w:rPr>
          <w:lang w:val="uk-UA"/>
        </w:rPr>
        <w:instrText>/</w:instrText>
      </w:r>
      <w:r w:rsidR="00C50E08">
        <w:instrText>UJRN</w:instrText>
      </w:r>
      <w:r w:rsidR="00C50E08" w:rsidRPr="00C50E08">
        <w:rPr>
          <w:lang w:val="uk-UA"/>
        </w:rPr>
        <w:instrText>/</w:instrText>
      </w:r>
      <w:r w:rsidR="00C50E08">
        <w:instrText>ecvu</w:instrText>
      </w:r>
      <w:r w:rsidR="00C50E08" w:rsidRPr="00C50E08">
        <w:rPr>
          <w:lang w:val="uk-UA"/>
        </w:rPr>
        <w:instrText xml:space="preserve">_2015_27(1)__15" </w:instrText>
      </w:r>
      <w:r w:rsidR="00C50E08">
        <w:fldChar w:fldCharType="separate"/>
      </w:r>
      <w:r w:rsidR="00D354E4" w:rsidRPr="00685A61">
        <w:rPr>
          <w:rStyle w:val="a4"/>
          <w:rFonts w:ascii="Times New Roman" w:hAnsi="Times New Roman" w:cs="Times New Roman"/>
          <w:color w:val="auto"/>
          <w:sz w:val="28"/>
          <w:szCs w:val="28"/>
          <w:u w:val="none"/>
        </w:rPr>
        <w:t>http</w:t>
      </w:r>
      <w:r w:rsidR="00D354E4" w:rsidRPr="00C50E08">
        <w:rPr>
          <w:rStyle w:val="a4"/>
          <w:rFonts w:ascii="Times New Roman" w:hAnsi="Times New Roman" w:cs="Times New Roman"/>
          <w:color w:val="auto"/>
          <w:sz w:val="28"/>
          <w:szCs w:val="28"/>
          <w:u w:val="none"/>
          <w:lang w:val="uk-UA"/>
        </w:rPr>
        <w:t>://</w:t>
      </w:r>
      <w:r w:rsidR="00D354E4" w:rsidRPr="00685A61">
        <w:rPr>
          <w:rStyle w:val="a4"/>
          <w:rFonts w:ascii="Times New Roman" w:hAnsi="Times New Roman" w:cs="Times New Roman"/>
          <w:color w:val="auto"/>
          <w:sz w:val="28"/>
          <w:szCs w:val="28"/>
          <w:u w:val="none"/>
        </w:rPr>
        <w:t>nbuv</w:t>
      </w:r>
      <w:r w:rsidR="00D354E4" w:rsidRPr="00C50E08">
        <w:rPr>
          <w:rStyle w:val="a4"/>
          <w:rFonts w:ascii="Times New Roman" w:hAnsi="Times New Roman" w:cs="Times New Roman"/>
          <w:color w:val="auto"/>
          <w:sz w:val="28"/>
          <w:szCs w:val="28"/>
          <w:u w:val="none"/>
          <w:lang w:val="uk-UA"/>
        </w:rPr>
        <w:t>.</w:t>
      </w:r>
      <w:r w:rsidR="00D354E4" w:rsidRPr="00685A61">
        <w:rPr>
          <w:rStyle w:val="a4"/>
          <w:rFonts w:ascii="Times New Roman" w:hAnsi="Times New Roman" w:cs="Times New Roman"/>
          <w:color w:val="auto"/>
          <w:sz w:val="28"/>
          <w:szCs w:val="28"/>
          <w:u w:val="none"/>
        </w:rPr>
        <w:t>gov</w:t>
      </w:r>
      <w:r w:rsidR="00D354E4" w:rsidRPr="00C50E08">
        <w:rPr>
          <w:rStyle w:val="a4"/>
          <w:rFonts w:ascii="Times New Roman" w:hAnsi="Times New Roman" w:cs="Times New Roman"/>
          <w:color w:val="auto"/>
          <w:sz w:val="28"/>
          <w:szCs w:val="28"/>
          <w:u w:val="none"/>
          <w:lang w:val="uk-UA"/>
        </w:rPr>
        <w:t>.</w:t>
      </w:r>
      <w:r w:rsidR="00D354E4" w:rsidRPr="00685A61">
        <w:rPr>
          <w:rStyle w:val="a4"/>
          <w:rFonts w:ascii="Times New Roman" w:hAnsi="Times New Roman" w:cs="Times New Roman"/>
          <w:color w:val="auto"/>
          <w:sz w:val="28"/>
          <w:szCs w:val="28"/>
          <w:u w:val="none"/>
        </w:rPr>
        <w:t>ua</w:t>
      </w:r>
      <w:r w:rsidR="00D354E4" w:rsidRPr="00C50E08">
        <w:rPr>
          <w:rStyle w:val="a4"/>
          <w:rFonts w:ascii="Times New Roman" w:hAnsi="Times New Roman" w:cs="Times New Roman"/>
          <w:color w:val="auto"/>
          <w:sz w:val="28"/>
          <w:szCs w:val="28"/>
          <w:u w:val="none"/>
          <w:lang w:val="uk-UA"/>
        </w:rPr>
        <w:t>/</w:t>
      </w:r>
      <w:r w:rsidR="00D354E4" w:rsidRPr="00685A61">
        <w:rPr>
          <w:rStyle w:val="a4"/>
          <w:rFonts w:ascii="Times New Roman" w:hAnsi="Times New Roman" w:cs="Times New Roman"/>
          <w:color w:val="auto"/>
          <w:sz w:val="28"/>
          <w:szCs w:val="28"/>
          <w:u w:val="none"/>
        </w:rPr>
        <w:t>UJRN</w:t>
      </w:r>
      <w:r w:rsidR="00D354E4" w:rsidRPr="00C50E08">
        <w:rPr>
          <w:rStyle w:val="a4"/>
          <w:rFonts w:ascii="Times New Roman" w:hAnsi="Times New Roman" w:cs="Times New Roman"/>
          <w:color w:val="auto"/>
          <w:sz w:val="28"/>
          <w:szCs w:val="28"/>
          <w:u w:val="none"/>
          <w:lang w:val="uk-UA"/>
        </w:rPr>
        <w:t>/</w:t>
      </w:r>
      <w:r w:rsidR="00D354E4" w:rsidRPr="00685A61">
        <w:rPr>
          <w:rStyle w:val="a4"/>
          <w:rFonts w:ascii="Times New Roman" w:hAnsi="Times New Roman" w:cs="Times New Roman"/>
          <w:color w:val="auto"/>
          <w:sz w:val="28"/>
          <w:szCs w:val="28"/>
          <w:u w:val="none"/>
        </w:rPr>
        <w:t>ecvu</w:t>
      </w:r>
      <w:r w:rsidR="00D354E4" w:rsidRPr="00C50E08">
        <w:rPr>
          <w:rStyle w:val="a4"/>
          <w:rFonts w:ascii="Times New Roman" w:hAnsi="Times New Roman" w:cs="Times New Roman"/>
          <w:color w:val="auto"/>
          <w:sz w:val="28"/>
          <w:szCs w:val="28"/>
          <w:u w:val="none"/>
          <w:lang w:val="uk-UA"/>
        </w:rPr>
        <w:t>_2015_27(1)__15</w:t>
      </w:r>
      <w:r w:rsidR="00C50E08">
        <w:rPr>
          <w:rStyle w:val="a4"/>
          <w:rFonts w:ascii="Times New Roman" w:hAnsi="Times New Roman" w:cs="Times New Roman"/>
          <w:color w:val="auto"/>
          <w:sz w:val="28"/>
          <w:szCs w:val="28"/>
          <w:u w:val="none"/>
        </w:rPr>
        <w:fldChar w:fldCharType="end"/>
      </w:r>
      <w:r w:rsidRPr="00C50E08">
        <w:rPr>
          <w:rFonts w:ascii="Times New Roman" w:hAnsi="Times New Roman" w:cs="Times New Roman"/>
          <w:sz w:val="28"/>
          <w:szCs w:val="28"/>
          <w:lang w:val="uk-UA"/>
        </w:rPr>
        <w:t>.</w:t>
      </w:r>
    </w:p>
    <w:p w:rsidR="00D354E4" w:rsidRPr="00685A61" w:rsidRDefault="00D354E4" w:rsidP="00685A61">
      <w:pPr>
        <w:spacing w:after="0" w:line="360" w:lineRule="auto"/>
        <w:ind w:firstLine="567"/>
        <w:jc w:val="both"/>
        <w:rPr>
          <w:rFonts w:ascii="Times New Roman" w:hAnsi="Times New Roman" w:cs="Times New Roman"/>
          <w:sz w:val="28"/>
          <w:szCs w:val="28"/>
        </w:rPr>
      </w:pPr>
      <w:r w:rsidRPr="00685A61">
        <w:rPr>
          <w:rFonts w:ascii="Times New Roman" w:hAnsi="Times New Roman" w:cs="Times New Roman"/>
          <w:sz w:val="28"/>
          <w:szCs w:val="28"/>
          <w:lang w:val="uk-UA"/>
        </w:rPr>
        <w:t>3.</w:t>
      </w:r>
      <w:r w:rsidR="00AC7BB5" w:rsidRPr="00685A61">
        <w:rPr>
          <w:rFonts w:ascii="Times New Roman" w:hAnsi="Times New Roman" w:cs="Times New Roman"/>
          <w:sz w:val="28"/>
          <w:szCs w:val="28"/>
        </w:rPr>
        <w:t xml:space="preserve"> </w:t>
      </w:r>
      <w:proofErr w:type="spellStart"/>
      <w:r w:rsidR="00944491" w:rsidRPr="00685A61">
        <w:rPr>
          <w:rFonts w:ascii="Times New Roman" w:hAnsi="Times New Roman" w:cs="Times New Roman"/>
          <w:sz w:val="28"/>
          <w:szCs w:val="28"/>
        </w:rPr>
        <w:t>Антисипативне</w:t>
      </w:r>
      <w:proofErr w:type="spellEnd"/>
      <w:r w:rsidR="00944491" w:rsidRPr="00685A61">
        <w:rPr>
          <w:rFonts w:ascii="Times New Roman" w:hAnsi="Times New Roman" w:cs="Times New Roman"/>
          <w:sz w:val="28"/>
          <w:szCs w:val="28"/>
        </w:rPr>
        <w:t xml:space="preserve"> </w:t>
      </w:r>
      <w:proofErr w:type="spellStart"/>
      <w:r w:rsidR="00944491" w:rsidRPr="00685A61">
        <w:rPr>
          <w:rFonts w:ascii="Times New Roman" w:hAnsi="Times New Roman" w:cs="Times New Roman"/>
          <w:sz w:val="28"/>
          <w:szCs w:val="28"/>
        </w:rPr>
        <w:t>управління</w:t>
      </w:r>
      <w:proofErr w:type="spellEnd"/>
      <w:r w:rsidR="00944491" w:rsidRPr="00685A61">
        <w:rPr>
          <w:rFonts w:ascii="Times New Roman" w:hAnsi="Times New Roman" w:cs="Times New Roman"/>
          <w:sz w:val="28"/>
          <w:szCs w:val="28"/>
        </w:rPr>
        <w:t xml:space="preserve"> </w:t>
      </w:r>
      <w:proofErr w:type="spellStart"/>
      <w:r w:rsidR="00944491" w:rsidRPr="00685A61">
        <w:rPr>
          <w:rFonts w:ascii="Times New Roman" w:hAnsi="Times New Roman" w:cs="Times New Roman"/>
          <w:sz w:val="28"/>
          <w:szCs w:val="28"/>
        </w:rPr>
        <w:t>машинобудівними</w:t>
      </w:r>
      <w:proofErr w:type="spellEnd"/>
      <w:r w:rsidR="00944491" w:rsidRPr="00685A61">
        <w:rPr>
          <w:rFonts w:ascii="Times New Roman" w:hAnsi="Times New Roman" w:cs="Times New Roman"/>
          <w:sz w:val="28"/>
          <w:szCs w:val="28"/>
        </w:rPr>
        <w:t xml:space="preserve"> </w:t>
      </w:r>
      <w:proofErr w:type="spellStart"/>
      <w:proofErr w:type="gramStart"/>
      <w:r w:rsidR="00944491" w:rsidRPr="00685A61">
        <w:rPr>
          <w:rFonts w:ascii="Times New Roman" w:hAnsi="Times New Roman" w:cs="Times New Roman"/>
          <w:sz w:val="28"/>
          <w:szCs w:val="28"/>
        </w:rPr>
        <w:t>п</w:t>
      </w:r>
      <w:proofErr w:type="gramEnd"/>
      <w:r w:rsidR="00944491" w:rsidRPr="00685A61">
        <w:rPr>
          <w:rFonts w:ascii="Times New Roman" w:hAnsi="Times New Roman" w:cs="Times New Roman"/>
          <w:sz w:val="28"/>
          <w:szCs w:val="28"/>
        </w:rPr>
        <w:t>ідприємствами</w:t>
      </w:r>
      <w:proofErr w:type="spellEnd"/>
      <w:r w:rsidR="00944491" w:rsidRPr="00685A61">
        <w:rPr>
          <w:rFonts w:ascii="Times New Roman" w:hAnsi="Times New Roman" w:cs="Times New Roman"/>
          <w:sz w:val="28"/>
          <w:szCs w:val="28"/>
        </w:rPr>
        <w:t xml:space="preserve"> на засадах </w:t>
      </w:r>
      <w:proofErr w:type="spellStart"/>
      <w:r w:rsidR="00944491" w:rsidRPr="00685A61">
        <w:rPr>
          <w:rFonts w:ascii="Times New Roman" w:hAnsi="Times New Roman" w:cs="Times New Roman"/>
          <w:sz w:val="28"/>
          <w:szCs w:val="28"/>
        </w:rPr>
        <w:t>слабких</w:t>
      </w:r>
      <w:proofErr w:type="spellEnd"/>
      <w:r w:rsidR="00944491" w:rsidRPr="00685A61">
        <w:rPr>
          <w:rFonts w:ascii="Times New Roman" w:hAnsi="Times New Roman" w:cs="Times New Roman"/>
          <w:sz w:val="28"/>
          <w:szCs w:val="28"/>
        </w:rPr>
        <w:t xml:space="preserve"> </w:t>
      </w:r>
      <w:proofErr w:type="spellStart"/>
      <w:r w:rsidR="00944491" w:rsidRPr="00685A61">
        <w:rPr>
          <w:rFonts w:ascii="Times New Roman" w:hAnsi="Times New Roman" w:cs="Times New Roman"/>
          <w:sz w:val="28"/>
          <w:szCs w:val="28"/>
        </w:rPr>
        <w:t>сигналів</w:t>
      </w:r>
      <w:proofErr w:type="spellEnd"/>
      <w:r w:rsidR="00944491" w:rsidRPr="00685A61">
        <w:rPr>
          <w:rFonts w:ascii="Times New Roman" w:hAnsi="Times New Roman" w:cs="Times New Roman"/>
          <w:sz w:val="28"/>
          <w:szCs w:val="28"/>
        </w:rPr>
        <w:t xml:space="preserve"> : </w:t>
      </w:r>
      <w:proofErr w:type="spellStart"/>
      <w:r w:rsidR="00944491" w:rsidRPr="00685A61">
        <w:rPr>
          <w:rFonts w:ascii="Times New Roman" w:hAnsi="Times New Roman" w:cs="Times New Roman"/>
          <w:sz w:val="28"/>
          <w:szCs w:val="28"/>
        </w:rPr>
        <w:t>монографія</w:t>
      </w:r>
      <w:proofErr w:type="spellEnd"/>
      <w:r w:rsidR="00944491" w:rsidRPr="00685A61">
        <w:rPr>
          <w:rFonts w:ascii="Times New Roman" w:hAnsi="Times New Roman" w:cs="Times New Roman"/>
          <w:sz w:val="28"/>
          <w:szCs w:val="28"/>
        </w:rPr>
        <w:t xml:space="preserve"> / О. Є. </w:t>
      </w:r>
      <w:proofErr w:type="spellStart"/>
      <w:r w:rsidR="00944491" w:rsidRPr="00685A61">
        <w:rPr>
          <w:rFonts w:ascii="Times New Roman" w:hAnsi="Times New Roman" w:cs="Times New Roman"/>
          <w:sz w:val="28"/>
          <w:szCs w:val="28"/>
        </w:rPr>
        <w:t>Кузьмін</w:t>
      </w:r>
      <w:proofErr w:type="spellEnd"/>
      <w:r w:rsidR="00944491" w:rsidRPr="00685A61">
        <w:rPr>
          <w:rFonts w:ascii="Times New Roman" w:hAnsi="Times New Roman" w:cs="Times New Roman"/>
          <w:sz w:val="28"/>
          <w:szCs w:val="28"/>
        </w:rPr>
        <w:t xml:space="preserve">, Л. Г. </w:t>
      </w:r>
      <w:proofErr w:type="spellStart"/>
      <w:r w:rsidR="00944491" w:rsidRPr="00685A61">
        <w:rPr>
          <w:rFonts w:ascii="Times New Roman" w:hAnsi="Times New Roman" w:cs="Times New Roman"/>
          <w:sz w:val="28"/>
          <w:szCs w:val="28"/>
        </w:rPr>
        <w:t>Ліпич</w:t>
      </w:r>
      <w:proofErr w:type="spellEnd"/>
      <w:r w:rsidR="00944491" w:rsidRPr="00685A61">
        <w:rPr>
          <w:rFonts w:ascii="Times New Roman" w:hAnsi="Times New Roman" w:cs="Times New Roman"/>
          <w:sz w:val="28"/>
          <w:szCs w:val="28"/>
        </w:rPr>
        <w:t xml:space="preserve">, О. Г. Мельник [та </w:t>
      </w:r>
      <w:proofErr w:type="spellStart"/>
      <w:r w:rsidR="00944491" w:rsidRPr="00685A61">
        <w:rPr>
          <w:rFonts w:ascii="Times New Roman" w:hAnsi="Times New Roman" w:cs="Times New Roman"/>
          <w:sz w:val="28"/>
          <w:szCs w:val="28"/>
        </w:rPr>
        <w:t>ін</w:t>
      </w:r>
      <w:proofErr w:type="spellEnd"/>
      <w:r w:rsidR="00944491" w:rsidRPr="00685A61">
        <w:rPr>
          <w:rFonts w:ascii="Times New Roman" w:hAnsi="Times New Roman" w:cs="Times New Roman"/>
          <w:sz w:val="28"/>
          <w:szCs w:val="28"/>
        </w:rPr>
        <w:t xml:space="preserve">.]. – </w:t>
      </w:r>
      <w:proofErr w:type="spellStart"/>
      <w:r w:rsidR="00944491" w:rsidRPr="00685A61">
        <w:rPr>
          <w:rFonts w:ascii="Times New Roman" w:hAnsi="Times New Roman" w:cs="Times New Roman"/>
          <w:sz w:val="28"/>
          <w:szCs w:val="28"/>
        </w:rPr>
        <w:t>Луцьк</w:t>
      </w:r>
      <w:proofErr w:type="spellEnd"/>
      <w:proofErr w:type="gramStart"/>
      <w:r w:rsidR="00944491" w:rsidRPr="00685A61">
        <w:rPr>
          <w:rFonts w:ascii="Times New Roman" w:hAnsi="Times New Roman" w:cs="Times New Roman"/>
          <w:sz w:val="28"/>
          <w:szCs w:val="28"/>
        </w:rPr>
        <w:t xml:space="preserve"> :</w:t>
      </w:r>
      <w:proofErr w:type="gramEnd"/>
      <w:r w:rsidR="00944491" w:rsidRPr="00685A61">
        <w:rPr>
          <w:rFonts w:ascii="Times New Roman" w:hAnsi="Times New Roman" w:cs="Times New Roman"/>
          <w:sz w:val="28"/>
          <w:szCs w:val="28"/>
        </w:rPr>
        <w:t xml:space="preserve"> Вежа-</w:t>
      </w:r>
      <w:proofErr w:type="spellStart"/>
      <w:r w:rsidR="00944491" w:rsidRPr="00685A61">
        <w:rPr>
          <w:rFonts w:ascii="Times New Roman" w:hAnsi="Times New Roman" w:cs="Times New Roman"/>
          <w:sz w:val="28"/>
          <w:szCs w:val="28"/>
        </w:rPr>
        <w:t>Друк</w:t>
      </w:r>
      <w:proofErr w:type="spellEnd"/>
      <w:r w:rsidR="00944491" w:rsidRPr="00685A61">
        <w:rPr>
          <w:rFonts w:ascii="Times New Roman" w:hAnsi="Times New Roman" w:cs="Times New Roman"/>
          <w:sz w:val="28"/>
          <w:szCs w:val="28"/>
        </w:rPr>
        <w:t>, 2014. – 224 с.</w:t>
      </w:r>
    </w:p>
    <w:p w:rsidR="00944491" w:rsidRPr="00685A61" w:rsidRDefault="00944491" w:rsidP="00685A61">
      <w:pPr>
        <w:spacing w:after="0" w:line="360" w:lineRule="auto"/>
        <w:ind w:firstLine="567"/>
        <w:jc w:val="both"/>
        <w:rPr>
          <w:rFonts w:ascii="Times New Roman" w:hAnsi="Times New Roman" w:cs="Times New Roman"/>
          <w:sz w:val="28"/>
          <w:szCs w:val="28"/>
          <w:lang w:val="uk-UA"/>
        </w:rPr>
      </w:pPr>
      <w:r w:rsidRPr="00685A61">
        <w:rPr>
          <w:rFonts w:ascii="Times New Roman" w:hAnsi="Times New Roman" w:cs="Times New Roman"/>
          <w:sz w:val="28"/>
          <w:szCs w:val="28"/>
        </w:rPr>
        <w:t xml:space="preserve">4. </w:t>
      </w:r>
      <w:r w:rsidR="007C2CFA" w:rsidRPr="00685A61">
        <w:rPr>
          <w:rFonts w:ascii="Times New Roman" w:hAnsi="Times New Roman" w:cs="Times New Roman"/>
          <w:sz w:val="28"/>
          <w:szCs w:val="28"/>
        </w:rPr>
        <w:t>Орлов В. В. </w:t>
      </w:r>
      <w:proofErr w:type="spellStart"/>
      <w:r w:rsidR="007C2CFA" w:rsidRPr="00685A61">
        <w:rPr>
          <w:rFonts w:ascii="Times New Roman" w:hAnsi="Times New Roman" w:cs="Times New Roman"/>
          <w:sz w:val="28"/>
          <w:szCs w:val="28"/>
        </w:rPr>
        <w:t>Планування</w:t>
      </w:r>
      <w:proofErr w:type="spellEnd"/>
      <w:r w:rsidR="007C2CFA" w:rsidRPr="00685A61">
        <w:rPr>
          <w:rFonts w:ascii="Times New Roman" w:hAnsi="Times New Roman" w:cs="Times New Roman"/>
          <w:sz w:val="28"/>
          <w:szCs w:val="28"/>
        </w:rPr>
        <w:t xml:space="preserve"> </w:t>
      </w:r>
      <w:proofErr w:type="spellStart"/>
      <w:r w:rsidR="007C2CFA" w:rsidRPr="00685A61">
        <w:rPr>
          <w:rFonts w:ascii="Times New Roman" w:hAnsi="Times New Roman" w:cs="Times New Roman"/>
          <w:sz w:val="28"/>
          <w:szCs w:val="28"/>
        </w:rPr>
        <w:t>зовнішньоекономічної</w:t>
      </w:r>
      <w:proofErr w:type="spellEnd"/>
      <w:r w:rsidR="007C2CFA" w:rsidRPr="00685A61">
        <w:rPr>
          <w:rFonts w:ascii="Times New Roman" w:hAnsi="Times New Roman" w:cs="Times New Roman"/>
          <w:sz w:val="28"/>
          <w:szCs w:val="28"/>
        </w:rPr>
        <w:t xml:space="preserve"> </w:t>
      </w:r>
      <w:proofErr w:type="spellStart"/>
      <w:r w:rsidR="007C2CFA" w:rsidRPr="00685A61">
        <w:rPr>
          <w:rFonts w:ascii="Times New Roman" w:hAnsi="Times New Roman" w:cs="Times New Roman"/>
          <w:sz w:val="28"/>
          <w:szCs w:val="28"/>
        </w:rPr>
        <w:t>діяльності</w:t>
      </w:r>
      <w:proofErr w:type="spellEnd"/>
      <w:r w:rsidR="007C2CFA" w:rsidRPr="00685A61">
        <w:rPr>
          <w:rFonts w:ascii="Times New Roman" w:hAnsi="Times New Roman" w:cs="Times New Roman"/>
          <w:sz w:val="28"/>
          <w:szCs w:val="28"/>
        </w:rPr>
        <w:t xml:space="preserve"> </w:t>
      </w:r>
      <w:proofErr w:type="spellStart"/>
      <w:proofErr w:type="gramStart"/>
      <w:r w:rsidR="007C2CFA" w:rsidRPr="00685A61">
        <w:rPr>
          <w:rFonts w:ascii="Times New Roman" w:hAnsi="Times New Roman" w:cs="Times New Roman"/>
          <w:sz w:val="28"/>
          <w:szCs w:val="28"/>
        </w:rPr>
        <w:t>п</w:t>
      </w:r>
      <w:proofErr w:type="gramEnd"/>
      <w:r w:rsidR="007C2CFA" w:rsidRPr="00685A61">
        <w:rPr>
          <w:rFonts w:ascii="Times New Roman" w:hAnsi="Times New Roman" w:cs="Times New Roman"/>
          <w:sz w:val="28"/>
          <w:szCs w:val="28"/>
        </w:rPr>
        <w:t>ідприємства</w:t>
      </w:r>
      <w:proofErr w:type="spellEnd"/>
      <w:r w:rsidR="007C2CFA" w:rsidRPr="00685A61">
        <w:rPr>
          <w:rFonts w:ascii="Times New Roman" w:hAnsi="Times New Roman" w:cs="Times New Roman"/>
          <w:sz w:val="28"/>
          <w:szCs w:val="28"/>
        </w:rPr>
        <w:t xml:space="preserve"> / В. В. Орлов // </w:t>
      </w:r>
      <w:proofErr w:type="spellStart"/>
      <w:r w:rsidR="007C2CFA" w:rsidRPr="00685A61">
        <w:rPr>
          <w:rFonts w:ascii="Times New Roman" w:hAnsi="Times New Roman" w:cs="Times New Roman"/>
          <w:sz w:val="28"/>
          <w:szCs w:val="28"/>
        </w:rPr>
        <w:t>Управління</w:t>
      </w:r>
      <w:proofErr w:type="spellEnd"/>
      <w:r w:rsidR="007C2CFA" w:rsidRPr="00685A61">
        <w:rPr>
          <w:rFonts w:ascii="Times New Roman" w:hAnsi="Times New Roman" w:cs="Times New Roman"/>
          <w:sz w:val="28"/>
          <w:szCs w:val="28"/>
        </w:rPr>
        <w:t xml:space="preserve"> </w:t>
      </w:r>
      <w:proofErr w:type="spellStart"/>
      <w:r w:rsidR="007C2CFA" w:rsidRPr="00685A61">
        <w:rPr>
          <w:rFonts w:ascii="Times New Roman" w:hAnsi="Times New Roman" w:cs="Times New Roman"/>
          <w:sz w:val="28"/>
          <w:szCs w:val="28"/>
        </w:rPr>
        <w:t>розвитком</w:t>
      </w:r>
      <w:proofErr w:type="spellEnd"/>
      <w:r w:rsidR="007C2CFA" w:rsidRPr="00685A61">
        <w:rPr>
          <w:rFonts w:ascii="Times New Roman" w:hAnsi="Times New Roman" w:cs="Times New Roman"/>
          <w:sz w:val="28"/>
          <w:szCs w:val="28"/>
        </w:rPr>
        <w:t xml:space="preserve">. </w:t>
      </w:r>
      <w:r w:rsidR="00FC3767">
        <w:rPr>
          <w:rFonts w:ascii="Times New Roman" w:hAnsi="Times New Roman" w:cs="Times New Roman"/>
          <w:sz w:val="28"/>
          <w:szCs w:val="28"/>
          <w:lang w:val="uk-UA"/>
        </w:rPr>
        <w:t>–</w:t>
      </w:r>
      <w:r w:rsidR="007C2CFA" w:rsidRPr="00685A61">
        <w:rPr>
          <w:rFonts w:ascii="Times New Roman" w:hAnsi="Times New Roman" w:cs="Times New Roman"/>
          <w:sz w:val="28"/>
          <w:szCs w:val="28"/>
        </w:rPr>
        <w:t xml:space="preserve"> 2013. </w:t>
      </w:r>
      <w:r w:rsidR="00FC3767">
        <w:rPr>
          <w:rFonts w:ascii="Times New Roman" w:hAnsi="Times New Roman" w:cs="Times New Roman"/>
          <w:sz w:val="28"/>
          <w:szCs w:val="28"/>
          <w:lang w:val="uk-UA"/>
        </w:rPr>
        <w:t>–</w:t>
      </w:r>
      <w:r w:rsidR="007C2CFA" w:rsidRPr="00685A61">
        <w:rPr>
          <w:rFonts w:ascii="Times New Roman" w:hAnsi="Times New Roman" w:cs="Times New Roman"/>
          <w:sz w:val="28"/>
          <w:szCs w:val="28"/>
        </w:rPr>
        <w:t xml:space="preserve"> № 12. </w:t>
      </w:r>
      <w:r w:rsidR="00FC3767">
        <w:rPr>
          <w:rFonts w:ascii="Times New Roman" w:hAnsi="Times New Roman" w:cs="Times New Roman"/>
          <w:sz w:val="28"/>
          <w:szCs w:val="28"/>
          <w:lang w:val="uk-UA"/>
        </w:rPr>
        <w:t>–</w:t>
      </w:r>
      <w:r w:rsidR="007C2CFA" w:rsidRPr="00685A61">
        <w:rPr>
          <w:rFonts w:ascii="Times New Roman" w:hAnsi="Times New Roman" w:cs="Times New Roman"/>
          <w:sz w:val="28"/>
          <w:szCs w:val="28"/>
        </w:rPr>
        <w:t xml:space="preserve"> С. 11-13.</w:t>
      </w:r>
    </w:p>
    <w:p w:rsidR="007C2CFA" w:rsidRPr="00685A61" w:rsidRDefault="007C2CFA" w:rsidP="00685A61">
      <w:pPr>
        <w:spacing w:after="0" w:line="360" w:lineRule="auto"/>
        <w:ind w:firstLine="567"/>
        <w:jc w:val="both"/>
        <w:rPr>
          <w:rFonts w:ascii="Times New Roman" w:hAnsi="Times New Roman" w:cs="Times New Roman"/>
          <w:sz w:val="28"/>
          <w:szCs w:val="28"/>
          <w:lang w:val="uk-UA"/>
        </w:rPr>
      </w:pPr>
      <w:r w:rsidRPr="00685A61">
        <w:rPr>
          <w:rFonts w:ascii="Times New Roman" w:hAnsi="Times New Roman" w:cs="Times New Roman"/>
          <w:sz w:val="28"/>
          <w:szCs w:val="28"/>
          <w:lang w:val="uk-UA"/>
        </w:rPr>
        <w:t xml:space="preserve">5. </w:t>
      </w:r>
      <w:r w:rsidR="009C37B5" w:rsidRPr="00685A61">
        <w:rPr>
          <w:rFonts w:ascii="Times New Roman" w:hAnsi="Times New Roman" w:cs="Times New Roman"/>
          <w:sz w:val="28"/>
          <w:szCs w:val="28"/>
          <w:lang w:val="uk-UA"/>
        </w:rPr>
        <w:t>Павлюк Т.</w:t>
      </w:r>
      <w:r w:rsidR="006D2C3B">
        <w:rPr>
          <w:rFonts w:ascii="Times New Roman" w:hAnsi="Times New Roman" w:cs="Times New Roman"/>
          <w:sz w:val="28"/>
          <w:szCs w:val="28"/>
          <w:lang w:val="uk-UA"/>
        </w:rPr>
        <w:t xml:space="preserve"> </w:t>
      </w:r>
      <w:r w:rsidR="009C37B5" w:rsidRPr="00685A61">
        <w:rPr>
          <w:rFonts w:ascii="Times New Roman" w:hAnsi="Times New Roman" w:cs="Times New Roman"/>
          <w:sz w:val="28"/>
          <w:szCs w:val="28"/>
          <w:lang w:val="uk-UA"/>
        </w:rPr>
        <w:t>С.</w:t>
      </w:r>
      <w:r w:rsidR="006D2C3B">
        <w:rPr>
          <w:rFonts w:ascii="Times New Roman" w:hAnsi="Times New Roman" w:cs="Times New Roman"/>
          <w:sz w:val="28"/>
          <w:szCs w:val="28"/>
          <w:lang w:val="uk-UA"/>
        </w:rPr>
        <w:t xml:space="preserve"> </w:t>
      </w:r>
      <w:r w:rsidR="009C37B5" w:rsidRPr="00685A61">
        <w:rPr>
          <w:rFonts w:ascii="Times New Roman" w:hAnsi="Times New Roman" w:cs="Times New Roman"/>
          <w:sz w:val="28"/>
          <w:szCs w:val="28"/>
          <w:lang w:val="uk-UA"/>
        </w:rPr>
        <w:t>Аналіз проблем управління</w:t>
      </w:r>
      <w:r w:rsidR="009C37B5" w:rsidRPr="00685A61">
        <w:rPr>
          <w:rFonts w:ascii="Times New Roman" w:hAnsi="Times New Roman" w:cs="Times New Roman"/>
          <w:sz w:val="28"/>
          <w:szCs w:val="28"/>
        </w:rPr>
        <w:t> </w:t>
      </w:r>
      <w:r w:rsidR="009C37B5" w:rsidRPr="00685A61">
        <w:rPr>
          <w:rFonts w:ascii="Times New Roman" w:hAnsi="Times New Roman" w:cs="Times New Roman"/>
          <w:sz w:val="28"/>
          <w:szCs w:val="28"/>
          <w:lang w:val="uk-UA"/>
        </w:rPr>
        <w:t>зовнішньоекономічною діяльністю підприємств машинобудівної галузі України /</w:t>
      </w:r>
      <w:r w:rsidR="009C37B5" w:rsidRPr="00685A61">
        <w:rPr>
          <w:rFonts w:ascii="Times New Roman" w:hAnsi="Times New Roman" w:cs="Times New Roman"/>
          <w:sz w:val="28"/>
          <w:szCs w:val="28"/>
        </w:rPr>
        <w:t> </w:t>
      </w:r>
      <w:r w:rsidR="006D2C3B" w:rsidRPr="00685A61">
        <w:rPr>
          <w:rFonts w:ascii="Times New Roman" w:hAnsi="Times New Roman" w:cs="Times New Roman"/>
          <w:sz w:val="28"/>
          <w:szCs w:val="28"/>
          <w:lang w:val="uk-UA"/>
        </w:rPr>
        <w:t>Т.</w:t>
      </w:r>
      <w:r w:rsidR="006D2C3B">
        <w:rPr>
          <w:rFonts w:ascii="Times New Roman" w:hAnsi="Times New Roman" w:cs="Times New Roman"/>
          <w:sz w:val="28"/>
          <w:szCs w:val="28"/>
          <w:lang w:val="uk-UA"/>
        </w:rPr>
        <w:t xml:space="preserve"> </w:t>
      </w:r>
      <w:r w:rsidR="006D2C3B" w:rsidRPr="00685A61">
        <w:rPr>
          <w:rFonts w:ascii="Times New Roman" w:hAnsi="Times New Roman" w:cs="Times New Roman"/>
          <w:sz w:val="28"/>
          <w:szCs w:val="28"/>
          <w:lang w:val="uk-UA"/>
        </w:rPr>
        <w:t xml:space="preserve">С. </w:t>
      </w:r>
      <w:r w:rsidR="009C37B5" w:rsidRPr="00685A61">
        <w:rPr>
          <w:rFonts w:ascii="Times New Roman" w:hAnsi="Times New Roman" w:cs="Times New Roman"/>
          <w:sz w:val="28"/>
          <w:szCs w:val="28"/>
          <w:lang w:val="uk-UA"/>
        </w:rPr>
        <w:t xml:space="preserve">Павлюк // </w:t>
      </w:r>
      <w:r w:rsidR="009C37B5" w:rsidRPr="00685A61">
        <w:rPr>
          <w:rFonts w:ascii="Times New Roman" w:hAnsi="Times New Roman" w:cs="Times New Roman"/>
          <w:sz w:val="28"/>
          <w:szCs w:val="28"/>
          <w:lang w:val="uk-UA"/>
        </w:rPr>
        <w:lastRenderedPageBreak/>
        <w:t xml:space="preserve">Науковий вісник Міжнародного гуманітарного університету. </w:t>
      </w:r>
      <w:r w:rsidR="009C37B5" w:rsidRPr="00085A79">
        <w:rPr>
          <w:rFonts w:ascii="Times New Roman" w:hAnsi="Times New Roman" w:cs="Times New Roman"/>
          <w:sz w:val="28"/>
          <w:szCs w:val="28"/>
          <w:lang w:val="uk-UA"/>
        </w:rPr>
        <w:t>«Економіка і менеджмент</w:t>
      </w:r>
      <w:r w:rsidR="007423E8" w:rsidRPr="00085A79">
        <w:rPr>
          <w:rFonts w:ascii="Times New Roman" w:hAnsi="Times New Roman" w:cs="Times New Roman"/>
          <w:sz w:val="28"/>
          <w:szCs w:val="28"/>
          <w:lang w:val="uk-UA"/>
        </w:rPr>
        <w:t>»</w:t>
      </w:r>
      <w:r w:rsidR="009C37B5" w:rsidRPr="00085A79">
        <w:rPr>
          <w:rFonts w:ascii="Times New Roman" w:hAnsi="Times New Roman" w:cs="Times New Roman"/>
          <w:sz w:val="28"/>
          <w:szCs w:val="28"/>
          <w:lang w:val="uk-UA"/>
        </w:rPr>
        <w:t xml:space="preserve">. </w:t>
      </w:r>
      <w:r w:rsidR="007423E8">
        <w:rPr>
          <w:rFonts w:ascii="Times New Roman" w:hAnsi="Times New Roman" w:cs="Times New Roman"/>
          <w:sz w:val="28"/>
          <w:szCs w:val="28"/>
          <w:lang w:val="uk-UA"/>
        </w:rPr>
        <w:t>–</w:t>
      </w:r>
      <w:r w:rsidR="009C37B5" w:rsidRPr="00085A79">
        <w:rPr>
          <w:rFonts w:ascii="Times New Roman" w:hAnsi="Times New Roman" w:cs="Times New Roman"/>
          <w:sz w:val="28"/>
          <w:szCs w:val="28"/>
          <w:lang w:val="uk-UA"/>
        </w:rPr>
        <w:t xml:space="preserve"> 2015. </w:t>
      </w:r>
      <w:r w:rsidR="007423E8">
        <w:rPr>
          <w:rFonts w:ascii="Times New Roman" w:hAnsi="Times New Roman" w:cs="Times New Roman"/>
          <w:sz w:val="28"/>
          <w:szCs w:val="28"/>
          <w:lang w:val="uk-UA"/>
        </w:rPr>
        <w:t>–</w:t>
      </w:r>
      <w:r w:rsidR="007423E8" w:rsidRPr="00085A79">
        <w:rPr>
          <w:rFonts w:ascii="Times New Roman" w:hAnsi="Times New Roman" w:cs="Times New Roman"/>
          <w:sz w:val="28"/>
          <w:szCs w:val="28"/>
          <w:lang w:val="uk-UA"/>
        </w:rPr>
        <w:t xml:space="preserve"> № 11</w:t>
      </w:r>
      <w:r w:rsidR="009C37B5" w:rsidRPr="00085A79">
        <w:rPr>
          <w:rFonts w:ascii="Times New Roman" w:hAnsi="Times New Roman" w:cs="Times New Roman"/>
          <w:sz w:val="28"/>
          <w:szCs w:val="28"/>
          <w:lang w:val="uk-UA"/>
        </w:rPr>
        <w:t>. – С.142 - 146.</w:t>
      </w:r>
    </w:p>
    <w:sectPr w:rsidR="007C2CFA" w:rsidRPr="00685A61" w:rsidSect="00095F8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52F3"/>
    <w:rsid w:val="000165EB"/>
    <w:rsid w:val="00030427"/>
    <w:rsid w:val="00034BAF"/>
    <w:rsid w:val="00040200"/>
    <w:rsid w:val="0005250B"/>
    <w:rsid w:val="000709DE"/>
    <w:rsid w:val="00085A79"/>
    <w:rsid w:val="00087912"/>
    <w:rsid w:val="00095F89"/>
    <w:rsid w:val="000B4D2F"/>
    <w:rsid w:val="000D2F67"/>
    <w:rsid w:val="00133E3D"/>
    <w:rsid w:val="001759A7"/>
    <w:rsid w:val="00196D63"/>
    <w:rsid w:val="001C75A7"/>
    <w:rsid w:val="002029A2"/>
    <w:rsid w:val="0022096C"/>
    <w:rsid w:val="00265BB0"/>
    <w:rsid w:val="00267087"/>
    <w:rsid w:val="00271E7C"/>
    <w:rsid w:val="002A4E86"/>
    <w:rsid w:val="002D148E"/>
    <w:rsid w:val="002E333E"/>
    <w:rsid w:val="002F5EC6"/>
    <w:rsid w:val="003042A9"/>
    <w:rsid w:val="00305980"/>
    <w:rsid w:val="00384670"/>
    <w:rsid w:val="003C552A"/>
    <w:rsid w:val="003D1C5B"/>
    <w:rsid w:val="003D2950"/>
    <w:rsid w:val="00406A18"/>
    <w:rsid w:val="0041350F"/>
    <w:rsid w:val="00415BD2"/>
    <w:rsid w:val="00417932"/>
    <w:rsid w:val="00442D73"/>
    <w:rsid w:val="004A37B0"/>
    <w:rsid w:val="004B07BF"/>
    <w:rsid w:val="004B78F3"/>
    <w:rsid w:val="004D186F"/>
    <w:rsid w:val="005067ED"/>
    <w:rsid w:val="00513E88"/>
    <w:rsid w:val="00571969"/>
    <w:rsid w:val="00576CB9"/>
    <w:rsid w:val="00585575"/>
    <w:rsid w:val="0058720E"/>
    <w:rsid w:val="0059244D"/>
    <w:rsid w:val="005A3F9F"/>
    <w:rsid w:val="005B31F4"/>
    <w:rsid w:val="005C5055"/>
    <w:rsid w:val="005C717A"/>
    <w:rsid w:val="005E6AAF"/>
    <w:rsid w:val="00617493"/>
    <w:rsid w:val="00623BF9"/>
    <w:rsid w:val="00685A61"/>
    <w:rsid w:val="006A12FF"/>
    <w:rsid w:val="006B42DD"/>
    <w:rsid w:val="006B658E"/>
    <w:rsid w:val="006D2C3B"/>
    <w:rsid w:val="00720DAF"/>
    <w:rsid w:val="007242E8"/>
    <w:rsid w:val="007322FE"/>
    <w:rsid w:val="00735EB5"/>
    <w:rsid w:val="007423E8"/>
    <w:rsid w:val="0074697A"/>
    <w:rsid w:val="00751BA4"/>
    <w:rsid w:val="00754A2A"/>
    <w:rsid w:val="00776320"/>
    <w:rsid w:val="00782099"/>
    <w:rsid w:val="00784216"/>
    <w:rsid w:val="00793E39"/>
    <w:rsid w:val="007B2788"/>
    <w:rsid w:val="007C2CFA"/>
    <w:rsid w:val="007C35F2"/>
    <w:rsid w:val="007E43F8"/>
    <w:rsid w:val="007F5E13"/>
    <w:rsid w:val="00802F6C"/>
    <w:rsid w:val="00824174"/>
    <w:rsid w:val="008243C7"/>
    <w:rsid w:val="00827154"/>
    <w:rsid w:val="00884F6A"/>
    <w:rsid w:val="008C3FF2"/>
    <w:rsid w:val="008C5698"/>
    <w:rsid w:val="008F1C52"/>
    <w:rsid w:val="009011C6"/>
    <w:rsid w:val="009119F5"/>
    <w:rsid w:val="009143BC"/>
    <w:rsid w:val="00927ADF"/>
    <w:rsid w:val="00933780"/>
    <w:rsid w:val="00944491"/>
    <w:rsid w:val="00956C8B"/>
    <w:rsid w:val="00963F22"/>
    <w:rsid w:val="00971355"/>
    <w:rsid w:val="00972658"/>
    <w:rsid w:val="009903D9"/>
    <w:rsid w:val="009916A2"/>
    <w:rsid w:val="009A0609"/>
    <w:rsid w:val="009A7F27"/>
    <w:rsid w:val="009C1515"/>
    <w:rsid w:val="009C37B5"/>
    <w:rsid w:val="009C475C"/>
    <w:rsid w:val="00A0035B"/>
    <w:rsid w:val="00A442C9"/>
    <w:rsid w:val="00A538AD"/>
    <w:rsid w:val="00A65407"/>
    <w:rsid w:val="00A6746D"/>
    <w:rsid w:val="00A86ED4"/>
    <w:rsid w:val="00AA5206"/>
    <w:rsid w:val="00AC7BB5"/>
    <w:rsid w:val="00AF17B3"/>
    <w:rsid w:val="00AF6F66"/>
    <w:rsid w:val="00B02A92"/>
    <w:rsid w:val="00B07B9F"/>
    <w:rsid w:val="00B12184"/>
    <w:rsid w:val="00B33182"/>
    <w:rsid w:val="00B452F3"/>
    <w:rsid w:val="00B811C3"/>
    <w:rsid w:val="00B84C52"/>
    <w:rsid w:val="00B956B4"/>
    <w:rsid w:val="00BA1C0B"/>
    <w:rsid w:val="00BF4AC0"/>
    <w:rsid w:val="00C054E4"/>
    <w:rsid w:val="00C10BF2"/>
    <w:rsid w:val="00C24642"/>
    <w:rsid w:val="00C30C2C"/>
    <w:rsid w:val="00C50E08"/>
    <w:rsid w:val="00C54B50"/>
    <w:rsid w:val="00C7361A"/>
    <w:rsid w:val="00C772F0"/>
    <w:rsid w:val="00C81F53"/>
    <w:rsid w:val="00CA186A"/>
    <w:rsid w:val="00CA755E"/>
    <w:rsid w:val="00CB15DA"/>
    <w:rsid w:val="00CE0A3E"/>
    <w:rsid w:val="00D354E4"/>
    <w:rsid w:val="00D37682"/>
    <w:rsid w:val="00D54800"/>
    <w:rsid w:val="00D73265"/>
    <w:rsid w:val="00D81D30"/>
    <w:rsid w:val="00D838D2"/>
    <w:rsid w:val="00DA3AD5"/>
    <w:rsid w:val="00DB423B"/>
    <w:rsid w:val="00DB7C0D"/>
    <w:rsid w:val="00DE3F46"/>
    <w:rsid w:val="00DE4B03"/>
    <w:rsid w:val="00E15284"/>
    <w:rsid w:val="00E21916"/>
    <w:rsid w:val="00E42419"/>
    <w:rsid w:val="00E50DE5"/>
    <w:rsid w:val="00E838F6"/>
    <w:rsid w:val="00E94EBF"/>
    <w:rsid w:val="00EA6DD4"/>
    <w:rsid w:val="00EC13DA"/>
    <w:rsid w:val="00EC6FEE"/>
    <w:rsid w:val="00EC7943"/>
    <w:rsid w:val="00EE08FE"/>
    <w:rsid w:val="00EF04ED"/>
    <w:rsid w:val="00F159BD"/>
    <w:rsid w:val="00F366A4"/>
    <w:rsid w:val="00F57C6A"/>
    <w:rsid w:val="00F71406"/>
    <w:rsid w:val="00F81413"/>
    <w:rsid w:val="00F862C9"/>
    <w:rsid w:val="00F97D3A"/>
    <w:rsid w:val="00FB5932"/>
    <w:rsid w:val="00FC3767"/>
    <w:rsid w:val="00FE4C75"/>
    <w:rsid w:val="00FF21C9"/>
    <w:rsid w:val="00FF3B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7B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4A37B0"/>
    <w:rPr>
      <w:b/>
      <w:bCs/>
    </w:rPr>
  </w:style>
  <w:style w:type="character" w:customStyle="1" w:styleId="apple-style-span">
    <w:name w:val="apple-style-span"/>
    <w:basedOn w:val="a0"/>
    <w:uiPriority w:val="99"/>
    <w:rsid w:val="004A37B0"/>
  </w:style>
  <w:style w:type="character" w:styleId="a4">
    <w:name w:val="Hyperlink"/>
    <w:basedOn w:val="a0"/>
    <w:uiPriority w:val="99"/>
    <w:unhideWhenUsed/>
    <w:rsid w:val="00D354E4"/>
    <w:rPr>
      <w:color w:val="0000FF" w:themeColor="hyperlink"/>
      <w:u w:val="single"/>
    </w:rPr>
  </w:style>
  <w:style w:type="character" w:styleId="a5">
    <w:name w:val="Emphasis"/>
    <w:basedOn w:val="a0"/>
    <w:uiPriority w:val="20"/>
    <w:qFormat/>
    <w:rsid w:val="009C37B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7B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4A37B0"/>
    <w:rPr>
      <w:b/>
      <w:bCs/>
    </w:rPr>
  </w:style>
  <w:style w:type="character" w:customStyle="1" w:styleId="apple-style-span">
    <w:name w:val="apple-style-span"/>
    <w:basedOn w:val="a0"/>
    <w:uiPriority w:val="99"/>
    <w:rsid w:val="004A37B0"/>
  </w:style>
  <w:style w:type="character" w:styleId="a4">
    <w:name w:val="Hyperlink"/>
    <w:basedOn w:val="a0"/>
    <w:uiPriority w:val="99"/>
    <w:unhideWhenUsed/>
    <w:rsid w:val="00D354E4"/>
    <w:rPr>
      <w:color w:val="0000FF" w:themeColor="hyperlink"/>
      <w:u w:val="single"/>
    </w:rPr>
  </w:style>
  <w:style w:type="character" w:styleId="a5">
    <w:name w:val="Emphasis"/>
    <w:basedOn w:val="a0"/>
    <w:uiPriority w:val="20"/>
    <w:qFormat/>
    <w:rsid w:val="009C37B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1127</Words>
  <Characters>6429</Characters>
  <Application>Microsoft Office Word</Application>
  <DocSecurity>0</DocSecurity>
  <Lines>53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7541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Raptor</dc:creator>
  <cp:lastModifiedBy>Пользователь Windows</cp:lastModifiedBy>
  <cp:revision>2</cp:revision>
  <dcterms:created xsi:type="dcterms:W3CDTF">2019-02-17T18:19:00Z</dcterms:created>
  <dcterms:modified xsi:type="dcterms:W3CDTF">2019-02-17T18:19:00Z</dcterms:modified>
</cp:coreProperties>
</file>